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A7" w:rsidRPr="00B51E7A" w:rsidRDefault="00364F1C" w:rsidP="00025CC2">
      <w:pPr>
        <w:widowControl/>
        <w:shd w:val="clear" w:color="auto" w:fill="FFFFFF"/>
        <w:overflowPunct/>
        <w:adjustRightInd/>
        <w:spacing w:after="120"/>
        <w:jc w:val="center"/>
        <w:rPr>
          <w:rFonts w:ascii="Arial" w:eastAsia="Calibri" w:hAnsi="Arial" w:cs="Arial"/>
          <w:b/>
          <w:bCs/>
          <w:iCs/>
          <w:color w:val="1F487C"/>
          <w:spacing w:val="-1"/>
          <w:kern w:val="0"/>
          <w:sz w:val="28"/>
          <w:szCs w:val="28"/>
          <w:lang w:val="es-MX" w:eastAsia="en-US"/>
        </w:rPr>
      </w:pPr>
      <w:r w:rsidRPr="00B51E7A">
        <w:rPr>
          <w:rFonts w:ascii="Arial" w:eastAsia="Calibri" w:hAnsi="Arial" w:cs="Arial"/>
          <w:b/>
          <w:bCs/>
          <w:iCs/>
          <w:color w:val="1F487C"/>
          <w:spacing w:val="-1"/>
          <w:kern w:val="0"/>
          <w:sz w:val="28"/>
          <w:szCs w:val="28"/>
          <w:lang w:val="es-MX" w:eastAsia="en-US"/>
        </w:rPr>
        <w:t>MÉXICO, TAXCO Y ACAPULCO</w:t>
      </w:r>
    </w:p>
    <w:p w:rsidR="00AD0CA7" w:rsidRPr="00B51E7A" w:rsidRDefault="00B51E7A" w:rsidP="00025CC2">
      <w:pPr>
        <w:widowControl/>
        <w:shd w:val="clear" w:color="auto" w:fill="FFFFFF"/>
        <w:overflowPunct/>
        <w:adjustRightInd/>
        <w:spacing w:after="120"/>
        <w:jc w:val="center"/>
        <w:rPr>
          <w:rFonts w:ascii="Arial" w:eastAsia="Calibri" w:hAnsi="Arial" w:cs="Arial"/>
          <w:b/>
          <w:bCs/>
          <w:iCs/>
          <w:color w:val="1F487C"/>
          <w:spacing w:val="-1"/>
          <w:kern w:val="0"/>
          <w:sz w:val="24"/>
          <w:szCs w:val="24"/>
          <w:lang w:val="es-MX" w:eastAsia="en-US"/>
        </w:rPr>
      </w:pPr>
      <w:r w:rsidRPr="00B51E7A">
        <w:rPr>
          <w:rFonts w:ascii="Arial" w:eastAsia="Calibri" w:hAnsi="Arial" w:cs="Arial"/>
          <w:b/>
          <w:bCs/>
          <w:iCs/>
          <w:color w:val="1F487C"/>
          <w:spacing w:val="-1"/>
          <w:kern w:val="0"/>
          <w:sz w:val="24"/>
          <w:szCs w:val="24"/>
          <w:lang w:val="es-MX" w:eastAsia="en-US"/>
        </w:rPr>
        <w:t>9 DÍAS- 8 NOCHES</w:t>
      </w:r>
    </w:p>
    <w:p w:rsidR="00C54007" w:rsidRDefault="00C54007"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B51E7A" w:rsidRDefault="00B51E7A"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B51E7A" w:rsidRDefault="00B51E7A"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44503D" w:rsidRPr="00B51E7A" w:rsidRDefault="0044503D" w:rsidP="0044503D">
      <w:pPr>
        <w:widowControl/>
        <w:shd w:val="clear" w:color="auto" w:fill="FFFFFF"/>
        <w:overflowPunct/>
        <w:adjustRightInd/>
        <w:rPr>
          <w:rFonts w:ascii="Arial" w:eastAsia="Calibri" w:hAnsi="Arial" w:cs="Arial"/>
          <w:b/>
          <w:bCs/>
          <w:i/>
          <w:iCs/>
          <w:color w:val="1F487C"/>
          <w:spacing w:val="-1"/>
          <w:kern w:val="0"/>
          <w:sz w:val="22"/>
          <w:szCs w:val="22"/>
          <w:lang w:val="es-MX" w:eastAsia="en-US"/>
        </w:rPr>
      </w:pPr>
      <w:r w:rsidRPr="00B51E7A">
        <w:rPr>
          <w:rFonts w:ascii="Arial" w:eastAsia="Calibri" w:hAnsi="Arial" w:cs="Arial"/>
          <w:b/>
          <w:bCs/>
          <w:i/>
          <w:iCs/>
          <w:color w:val="1F487C"/>
          <w:spacing w:val="-1"/>
          <w:kern w:val="0"/>
          <w:sz w:val="22"/>
          <w:szCs w:val="22"/>
          <w:lang w:val="es-MX" w:eastAsia="en-US"/>
        </w:rPr>
        <w:t>ITINERARIO</w:t>
      </w:r>
    </w:p>
    <w:p w:rsidR="00810495" w:rsidRPr="00D964D4" w:rsidRDefault="00810495" w:rsidP="00810495">
      <w:pPr>
        <w:widowControl/>
        <w:overflowPunct/>
        <w:adjustRightInd/>
        <w:jc w:val="both"/>
        <w:rPr>
          <w:rFonts w:ascii="Arial" w:hAnsi="Arial" w:cs="Arial"/>
          <w:kern w:val="0"/>
          <w:sz w:val="22"/>
          <w:szCs w:val="22"/>
          <w:lang w:val="es-MX"/>
        </w:rPr>
      </w:pPr>
    </w:p>
    <w:p w:rsidR="005E5CE2" w:rsidRPr="005E5CE2" w:rsidRDefault="00803B8A" w:rsidP="005E5CE2">
      <w:pPr>
        <w:widowControl/>
        <w:overflowPunct/>
        <w:adjustRightInd/>
        <w:spacing w:after="120"/>
        <w:jc w:val="both"/>
        <w:rPr>
          <w:rFonts w:ascii="Arial" w:hAnsi="Arial" w:cs="Arial"/>
          <w:bCs/>
          <w:kern w:val="0"/>
          <w:sz w:val="22"/>
          <w:szCs w:val="22"/>
          <w:lang w:val="es-MX"/>
        </w:rPr>
      </w:pPr>
      <w:r w:rsidRPr="00803B8A">
        <w:rPr>
          <w:rFonts w:ascii="Arial" w:hAnsi="Arial" w:cs="Arial"/>
          <w:b/>
          <w:bCs/>
          <w:kern w:val="0"/>
          <w:sz w:val="22"/>
          <w:szCs w:val="22"/>
          <w:lang w:val="es-MX"/>
        </w:rPr>
        <w:t>DIA 1</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LUGAR DE ORIGEN – MÉXICO</w:t>
      </w:r>
    </w:p>
    <w:p w:rsidR="00803B8A" w:rsidRDefault="005E5CE2" w:rsidP="005E5CE2">
      <w:pPr>
        <w:widowControl/>
        <w:overflowPunct/>
        <w:adjustRightInd/>
        <w:spacing w:after="120"/>
        <w:jc w:val="both"/>
        <w:rPr>
          <w:rFonts w:ascii="Arial" w:hAnsi="Arial" w:cs="Arial"/>
          <w:bCs/>
          <w:kern w:val="0"/>
          <w:sz w:val="22"/>
          <w:szCs w:val="22"/>
          <w:lang w:val="es-MX"/>
        </w:rPr>
      </w:pPr>
      <w:r w:rsidRPr="005E5CE2">
        <w:rPr>
          <w:rFonts w:ascii="Arial" w:hAnsi="Arial" w:cs="Arial"/>
          <w:bCs/>
          <w:kern w:val="0"/>
          <w:sz w:val="22"/>
          <w:szCs w:val="22"/>
          <w:lang w:val="es-MX"/>
        </w:rPr>
        <w:t>Recepción en el Aeropuerto Internacional “Benito Juárez” de la ciudad de México. Traslado al hotel de su elección. Alojamiento.</w:t>
      </w:r>
    </w:p>
    <w:p w:rsidR="00364F1C" w:rsidRDefault="00364F1C" w:rsidP="005E5CE2">
      <w:pPr>
        <w:widowControl/>
        <w:overflowPunct/>
        <w:adjustRightInd/>
        <w:spacing w:after="120"/>
        <w:jc w:val="both"/>
        <w:rPr>
          <w:rFonts w:ascii="Arial" w:hAnsi="Arial" w:cs="Arial"/>
          <w:bCs/>
          <w:kern w:val="0"/>
          <w:sz w:val="22"/>
          <w:szCs w:val="22"/>
          <w:lang w:val="es-MX"/>
        </w:rPr>
      </w:pPr>
    </w:p>
    <w:p w:rsidR="00364F1C" w:rsidRPr="00635A9F" w:rsidRDefault="00364F1C" w:rsidP="00364F1C">
      <w:pPr>
        <w:widowControl/>
        <w:overflowPunct/>
        <w:adjustRightInd/>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 xml:space="preserve">DIA </w:t>
      </w:r>
      <w:r w:rsidR="00A1575D">
        <w:rPr>
          <w:rFonts w:ascii="Arial" w:hAnsi="Arial" w:cs="Arial"/>
          <w:b/>
          <w:bCs/>
          <w:kern w:val="0"/>
          <w:sz w:val="22"/>
          <w:szCs w:val="22"/>
          <w:lang w:val="es-MX"/>
        </w:rPr>
        <w:t>2</w:t>
      </w:r>
      <w:r>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Pr="00635A9F">
        <w:rPr>
          <w:rFonts w:ascii="Arial" w:hAnsi="Arial" w:cs="Arial"/>
          <w:b/>
          <w:bCs/>
          <w:kern w:val="0"/>
          <w:sz w:val="22"/>
          <w:szCs w:val="22"/>
          <w:lang w:val="es-MX"/>
        </w:rPr>
        <w:t>MÉXICO –</w:t>
      </w:r>
      <w:r>
        <w:rPr>
          <w:rFonts w:ascii="Arial" w:hAnsi="Arial" w:cs="Arial"/>
          <w:b/>
          <w:bCs/>
          <w:kern w:val="0"/>
          <w:sz w:val="22"/>
          <w:szCs w:val="22"/>
          <w:lang w:val="es-MX"/>
        </w:rPr>
        <w:t xml:space="preserve"> PASEO POR LA CIUDAD </w:t>
      </w:r>
    </w:p>
    <w:p w:rsidR="00A1575D" w:rsidRDefault="00364F1C" w:rsidP="00635A9F">
      <w:pPr>
        <w:spacing w:after="120"/>
        <w:jc w:val="both"/>
        <w:rPr>
          <w:rFonts w:ascii="Arial" w:hAnsi="Arial" w:cs="Arial"/>
          <w:bCs/>
          <w:kern w:val="0"/>
          <w:sz w:val="22"/>
          <w:szCs w:val="22"/>
          <w:lang w:val="es-MX"/>
        </w:rPr>
      </w:pPr>
      <w:r w:rsidRPr="00364F1C">
        <w:rPr>
          <w:rFonts w:ascii="Arial" w:hAnsi="Arial" w:cs="Arial"/>
          <w:b/>
          <w:bCs/>
          <w:kern w:val="0"/>
          <w:sz w:val="22"/>
          <w:szCs w:val="22"/>
          <w:lang w:val="es-MX"/>
        </w:rPr>
        <w:t xml:space="preserve">Desayuno en el hotel. </w:t>
      </w:r>
      <w:r w:rsidRPr="00364F1C">
        <w:rPr>
          <w:rFonts w:ascii="Arial" w:hAnsi="Arial" w:cs="Arial"/>
          <w:bCs/>
          <w:kern w:val="0"/>
          <w:sz w:val="22"/>
          <w:szCs w:val="22"/>
          <w:lang w:val="es-MX"/>
        </w:rPr>
        <w:t xml:space="preserve">En la mañana iniciaremos el </w:t>
      </w:r>
      <w:r w:rsidR="00A1575D">
        <w:rPr>
          <w:rFonts w:ascii="Arial" w:hAnsi="Arial" w:cs="Arial"/>
          <w:bCs/>
          <w:kern w:val="0"/>
          <w:sz w:val="22"/>
          <w:szCs w:val="22"/>
          <w:lang w:val="es-MX"/>
        </w:rPr>
        <w:t>paseo</w:t>
      </w:r>
      <w:r w:rsidRPr="00364F1C">
        <w:rPr>
          <w:rFonts w:ascii="Arial" w:hAnsi="Arial" w:cs="Arial"/>
          <w:bCs/>
          <w:kern w:val="0"/>
          <w:sz w:val="22"/>
          <w:szCs w:val="22"/>
          <w:lang w:val="es-MX"/>
        </w:rPr>
        <w:t xml:space="preserve"> de la ciudad conociendo el Palacio Nacional, en donde (si las autoridades lo permiten) podremos apreciar los bellos murales obra del gran artista mexicano Diego Rivera; la Plaza de la Constitución o zócalo y la Catedral Metropolitana</w:t>
      </w:r>
      <w:r w:rsidR="00A1575D" w:rsidRPr="00364F1C">
        <w:rPr>
          <w:rFonts w:ascii="Arial" w:hAnsi="Arial" w:cs="Arial"/>
          <w:bCs/>
          <w:kern w:val="0"/>
          <w:sz w:val="22"/>
          <w:szCs w:val="22"/>
          <w:lang w:val="es-MX"/>
        </w:rPr>
        <w:t>, así</w:t>
      </w:r>
      <w:r w:rsidRPr="00364F1C">
        <w:rPr>
          <w:rFonts w:ascii="Arial" w:hAnsi="Arial" w:cs="Arial"/>
          <w:bCs/>
          <w:kern w:val="0"/>
          <w:sz w:val="22"/>
          <w:szCs w:val="22"/>
          <w:lang w:val="es-MX"/>
        </w:rPr>
        <w:t xml:space="preserve"> como las principales avenidas, como el </w:t>
      </w:r>
      <w:r w:rsidR="00A1575D" w:rsidRPr="00364F1C">
        <w:rPr>
          <w:rFonts w:ascii="Arial" w:hAnsi="Arial" w:cs="Arial"/>
          <w:bCs/>
          <w:kern w:val="0"/>
          <w:sz w:val="22"/>
          <w:szCs w:val="22"/>
          <w:lang w:val="es-MX"/>
        </w:rPr>
        <w:t xml:space="preserve">Paseo </w:t>
      </w:r>
      <w:r w:rsidRPr="00364F1C">
        <w:rPr>
          <w:rFonts w:ascii="Arial" w:hAnsi="Arial" w:cs="Arial"/>
          <w:bCs/>
          <w:kern w:val="0"/>
          <w:sz w:val="22"/>
          <w:szCs w:val="22"/>
          <w:lang w:val="es-MX"/>
        </w:rPr>
        <w:t xml:space="preserve">de la </w:t>
      </w:r>
      <w:r w:rsidR="00A1575D" w:rsidRPr="00364F1C">
        <w:rPr>
          <w:rFonts w:ascii="Arial" w:hAnsi="Arial" w:cs="Arial"/>
          <w:bCs/>
          <w:kern w:val="0"/>
          <w:sz w:val="22"/>
          <w:szCs w:val="22"/>
          <w:lang w:val="es-MX"/>
        </w:rPr>
        <w:t>Reforma</w:t>
      </w:r>
      <w:r w:rsidRPr="00364F1C">
        <w:rPr>
          <w:rFonts w:ascii="Arial" w:hAnsi="Arial" w:cs="Arial"/>
          <w:bCs/>
          <w:kern w:val="0"/>
          <w:sz w:val="22"/>
          <w:szCs w:val="22"/>
          <w:lang w:val="es-MX"/>
        </w:rPr>
        <w:t xml:space="preserve">. </w:t>
      </w:r>
      <w:r w:rsidRPr="00A1575D">
        <w:rPr>
          <w:rFonts w:ascii="Arial" w:hAnsi="Arial" w:cs="Arial"/>
          <w:b/>
          <w:bCs/>
          <w:kern w:val="0"/>
          <w:sz w:val="22"/>
          <w:szCs w:val="22"/>
          <w:lang w:val="es-MX"/>
        </w:rPr>
        <w:t>Almuerzo (No incluye bebidas).</w:t>
      </w:r>
      <w:r w:rsidRPr="00364F1C">
        <w:rPr>
          <w:rFonts w:ascii="Arial" w:hAnsi="Arial" w:cs="Arial"/>
          <w:bCs/>
          <w:kern w:val="0"/>
          <w:sz w:val="22"/>
          <w:szCs w:val="22"/>
          <w:lang w:val="es-MX"/>
        </w:rPr>
        <w:t xml:space="preserve"> Regreso al hotel. Alojamiento.</w:t>
      </w:r>
    </w:p>
    <w:p w:rsidR="00635A9F" w:rsidRPr="00A1575D" w:rsidRDefault="00EB3983" w:rsidP="00635A9F">
      <w:pPr>
        <w:spacing w:after="120"/>
        <w:jc w:val="both"/>
        <w:rPr>
          <w:rFonts w:ascii="Arial" w:hAnsi="Arial" w:cs="Arial"/>
          <w:b/>
          <w:bCs/>
          <w:kern w:val="0"/>
          <w:sz w:val="22"/>
          <w:szCs w:val="22"/>
          <w:lang w:val="es-MX"/>
        </w:rPr>
      </w:pPr>
      <w:r w:rsidRPr="00A1575D">
        <w:rPr>
          <w:rFonts w:ascii="Arial" w:hAnsi="Arial" w:cs="Arial"/>
          <w:b/>
          <w:bCs/>
          <w:kern w:val="0"/>
          <w:sz w:val="22"/>
          <w:szCs w:val="22"/>
          <w:lang w:val="es-MX"/>
        </w:rPr>
        <w:t xml:space="preserve">DIA </w:t>
      </w:r>
      <w:r w:rsidR="00A1575D" w:rsidRPr="00A1575D">
        <w:rPr>
          <w:rFonts w:ascii="Arial" w:hAnsi="Arial" w:cs="Arial"/>
          <w:b/>
          <w:bCs/>
          <w:kern w:val="0"/>
          <w:sz w:val="22"/>
          <w:szCs w:val="22"/>
          <w:lang w:val="es-MX"/>
        </w:rPr>
        <w:t>3</w:t>
      </w:r>
      <w:r w:rsidRPr="00A1575D">
        <w:rPr>
          <w:rFonts w:ascii="Arial" w:hAnsi="Arial" w:cs="Arial"/>
          <w:b/>
          <w:bCs/>
          <w:kern w:val="0"/>
          <w:sz w:val="22"/>
          <w:szCs w:val="22"/>
          <w:lang w:val="es-MX"/>
        </w:rPr>
        <w:t xml:space="preserve">: </w:t>
      </w:r>
      <w:r w:rsidR="00A1575D" w:rsidRPr="00A1575D">
        <w:rPr>
          <w:rFonts w:ascii="Arial" w:hAnsi="Arial" w:cs="Arial"/>
          <w:b/>
          <w:bCs/>
          <w:kern w:val="0"/>
          <w:sz w:val="22"/>
          <w:szCs w:val="22"/>
          <w:lang w:val="es-MX"/>
        </w:rPr>
        <w:t>MEXICO – BASÍLICA Y PIRÁMIDES DE TEOTIHUACÁN</w:t>
      </w:r>
    </w:p>
    <w:p w:rsidR="00803B8A" w:rsidRPr="00A1575D" w:rsidRDefault="00A1575D" w:rsidP="00635A9F">
      <w:pPr>
        <w:widowControl/>
        <w:overflowPunct/>
        <w:adjustRightInd/>
        <w:spacing w:after="120"/>
        <w:jc w:val="both"/>
        <w:rPr>
          <w:rFonts w:ascii="Arial" w:hAnsi="Arial" w:cs="Arial"/>
          <w:bCs/>
          <w:kern w:val="0"/>
          <w:sz w:val="22"/>
          <w:szCs w:val="22"/>
          <w:lang w:val="es-MX"/>
        </w:rPr>
      </w:pPr>
      <w:r w:rsidRPr="00A1575D">
        <w:rPr>
          <w:rFonts w:ascii="Arial" w:hAnsi="Arial" w:cs="Arial"/>
          <w:b/>
          <w:bCs/>
          <w:kern w:val="0"/>
          <w:sz w:val="22"/>
          <w:szCs w:val="22"/>
          <w:lang w:val="es-MX"/>
        </w:rPr>
        <w:t xml:space="preserve">Desayuno en el hotel. </w:t>
      </w:r>
      <w:r w:rsidRPr="00A1575D">
        <w:rPr>
          <w:rFonts w:ascii="Arial" w:hAnsi="Arial" w:cs="Arial"/>
          <w:bCs/>
          <w:kern w:val="0"/>
          <w:sz w:val="22"/>
          <w:szCs w:val="22"/>
          <w:lang w:val="es-MX"/>
        </w:rPr>
        <w:t xml:space="preserve">En la mañana visitaremos la plaza de las tres culturas y la calzada de Guadalupe hasta llegar a la Basílica de nuestra Señora de Guadalupe donde conoceremos las Basílicas, antigua y moderna, el Cerrito del Tepeyac, la Capilla del Pocito y de las Rosas. Continuación a la zona arqueológica de San Juan de Teotihuacán en donde admiraremos las Pirámides del Sol y La Luna, el templo de Quetzalcóatl, los Jaguares y de las Mariposas y la Calzada de los Muertos. También visitaremos los talleres de Obsidiana, Telares y Tequila. </w:t>
      </w:r>
      <w:r w:rsidRPr="00A1575D">
        <w:rPr>
          <w:rFonts w:ascii="Arial" w:hAnsi="Arial" w:cs="Arial"/>
          <w:b/>
          <w:bCs/>
          <w:kern w:val="0"/>
          <w:sz w:val="22"/>
          <w:szCs w:val="22"/>
          <w:lang w:val="es-MX"/>
        </w:rPr>
        <w:t>Almuerzo (Bebidas no incluidas).</w:t>
      </w:r>
      <w:r w:rsidRPr="00A1575D">
        <w:rPr>
          <w:rFonts w:ascii="Arial" w:hAnsi="Arial" w:cs="Arial"/>
          <w:bCs/>
          <w:kern w:val="0"/>
          <w:sz w:val="22"/>
          <w:szCs w:val="22"/>
          <w:lang w:val="es-MX"/>
        </w:rPr>
        <w:t xml:space="preserve"> Regreso al hotel. Alojamiento</w:t>
      </w:r>
      <w:r w:rsidR="00635A9F" w:rsidRPr="00A1575D">
        <w:rPr>
          <w:rFonts w:ascii="Arial" w:hAnsi="Arial" w:cs="Arial"/>
          <w:bCs/>
          <w:kern w:val="0"/>
          <w:sz w:val="22"/>
          <w:szCs w:val="22"/>
          <w:lang w:val="es-MX"/>
        </w:rPr>
        <w:t>.</w:t>
      </w:r>
    </w:p>
    <w:p w:rsidR="00635A9F" w:rsidRDefault="00635A9F" w:rsidP="00EB3983">
      <w:pPr>
        <w:spacing w:after="120"/>
        <w:jc w:val="both"/>
        <w:rPr>
          <w:rFonts w:ascii="Arial" w:hAnsi="Arial" w:cs="Arial"/>
          <w:b/>
          <w:bCs/>
          <w:kern w:val="0"/>
          <w:sz w:val="22"/>
          <w:szCs w:val="22"/>
          <w:lang w:val="es-MX"/>
        </w:rPr>
      </w:pPr>
    </w:p>
    <w:p w:rsidR="00A1575D" w:rsidRPr="00A1575D" w:rsidRDefault="00803B8A" w:rsidP="00A1575D">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4</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 xml:space="preserve">MEXICO </w:t>
      </w:r>
      <w:r w:rsidR="00A1575D" w:rsidRPr="00A1575D">
        <w:rPr>
          <w:rFonts w:ascii="Arial" w:hAnsi="Arial" w:cs="Arial"/>
          <w:b/>
          <w:bCs/>
          <w:kern w:val="0"/>
          <w:sz w:val="22"/>
          <w:szCs w:val="22"/>
          <w:lang w:val="es-MX"/>
        </w:rPr>
        <w:t xml:space="preserve">CUERNAVACA – TAXCO </w:t>
      </w:r>
    </w:p>
    <w:p w:rsidR="00A1575D" w:rsidRDefault="00A1575D" w:rsidP="00A1575D">
      <w:pPr>
        <w:spacing w:after="120"/>
        <w:jc w:val="both"/>
        <w:rPr>
          <w:rFonts w:ascii="Arial" w:hAnsi="Arial" w:cs="Arial"/>
          <w:bCs/>
          <w:kern w:val="0"/>
          <w:sz w:val="22"/>
          <w:szCs w:val="22"/>
          <w:lang w:val="es-MX"/>
        </w:rPr>
      </w:pPr>
      <w:r w:rsidRPr="00A1575D">
        <w:rPr>
          <w:rFonts w:ascii="Arial" w:hAnsi="Arial" w:cs="Arial"/>
          <w:b/>
          <w:bCs/>
          <w:kern w:val="0"/>
          <w:sz w:val="22"/>
          <w:szCs w:val="22"/>
          <w:lang w:val="es-MX"/>
        </w:rPr>
        <w:t xml:space="preserve">Desayuno en el hotel. </w:t>
      </w:r>
      <w:r w:rsidRPr="00A1575D">
        <w:rPr>
          <w:rFonts w:ascii="Arial" w:hAnsi="Arial" w:cs="Arial"/>
          <w:bCs/>
          <w:kern w:val="0"/>
          <w:sz w:val="22"/>
          <w:szCs w:val="22"/>
          <w:lang w:val="es-MX"/>
        </w:rPr>
        <w:t xml:space="preserve">Saldremos por una hermosa autopista que nos conducirá a Cuernavaca, la ciudad de la eterna primavera, considerada así por su clima cálido durante casi todo el año, donde se podrá apreciar la iglesia más antigua de América y el palacio de Cortés, breve visita a la ciudad y continuación hacia Taxco, pintoresca ciudad colonial, cuyo encanto no ha sido alterado por el tiempo. Capital mundial de la plata, lugar donde apreciaremos la famosa parroquia de Santa Prisca con su impresionante arte Churrigueresco, caminaremos por las hermosas calles empedradas admirando los trabajos en plata realizados por nuestros artesanos. Recorreremos los centros artesanales para realizar compras. </w:t>
      </w:r>
      <w:r w:rsidRPr="00A1575D">
        <w:rPr>
          <w:rFonts w:ascii="Arial" w:hAnsi="Arial" w:cs="Arial"/>
          <w:b/>
          <w:bCs/>
          <w:kern w:val="0"/>
          <w:sz w:val="22"/>
          <w:szCs w:val="22"/>
          <w:lang w:val="es-MX"/>
        </w:rPr>
        <w:t>Almuerzo (Bebidas no incluidas).</w:t>
      </w:r>
      <w:r w:rsidRPr="00A1575D">
        <w:rPr>
          <w:rFonts w:ascii="Arial" w:hAnsi="Arial" w:cs="Arial"/>
          <w:bCs/>
          <w:kern w:val="0"/>
          <w:sz w:val="22"/>
          <w:szCs w:val="22"/>
          <w:lang w:val="es-MX"/>
        </w:rPr>
        <w:t xml:space="preserve"> Fiesta Típica con mariachi, piñata y torito (grupos a partir de 20 pasajeros). Alojamiento en Taxco.</w:t>
      </w:r>
    </w:p>
    <w:p w:rsidR="00A1575D" w:rsidRDefault="00A1575D" w:rsidP="00A1575D">
      <w:pPr>
        <w:spacing w:after="120"/>
        <w:jc w:val="both"/>
        <w:rPr>
          <w:rFonts w:ascii="Arial" w:hAnsi="Arial" w:cs="Arial"/>
          <w:bCs/>
          <w:kern w:val="0"/>
          <w:sz w:val="22"/>
          <w:szCs w:val="22"/>
          <w:lang w:val="es-MX"/>
        </w:rPr>
      </w:pPr>
    </w:p>
    <w:p w:rsidR="00A1575D" w:rsidRPr="00A1575D" w:rsidRDefault="00A1575D" w:rsidP="00A1575D">
      <w:pPr>
        <w:spacing w:after="120"/>
        <w:jc w:val="both"/>
        <w:rPr>
          <w:rFonts w:ascii="Arial" w:hAnsi="Arial" w:cs="Arial"/>
          <w:b/>
          <w:bCs/>
          <w:sz w:val="22"/>
          <w:szCs w:val="22"/>
        </w:rPr>
      </w:pPr>
      <w:r>
        <w:rPr>
          <w:rFonts w:ascii="Arial" w:hAnsi="Arial" w:cs="Arial"/>
          <w:b/>
          <w:bCs/>
          <w:sz w:val="22"/>
          <w:szCs w:val="22"/>
        </w:rPr>
        <w:t>DIA 5:</w:t>
      </w:r>
      <w:r w:rsidR="00635A9F" w:rsidRPr="00A1575D">
        <w:rPr>
          <w:rFonts w:ascii="Arial" w:hAnsi="Arial" w:cs="Arial"/>
          <w:b/>
          <w:bCs/>
          <w:sz w:val="22"/>
          <w:szCs w:val="22"/>
        </w:rPr>
        <w:t xml:space="preserve"> </w:t>
      </w:r>
      <w:r w:rsidRPr="00A1575D">
        <w:rPr>
          <w:rFonts w:ascii="Arial" w:hAnsi="Arial" w:cs="Arial"/>
          <w:b/>
          <w:bCs/>
          <w:sz w:val="22"/>
          <w:szCs w:val="22"/>
        </w:rPr>
        <w:t>TAXCO – ACAPULCO</w:t>
      </w:r>
    </w:p>
    <w:p w:rsidR="00635A9F" w:rsidRDefault="00A1575D" w:rsidP="00A1575D">
      <w:pPr>
        <w:spacing w:after="120"/>
        <w:jc w:val="both"/>
        <w:rPr>
          <w:rFonts w:ascii="Arial" w:hAnsi="Arial" w:cs="Arial"/>
          <w:bCs/>
          <w:sz w:val="22"/>
          <w:szCs w:val="22"/>
        </w:rPr>
      </w:pPr>
      <w:r w:rsidRPr="00A1575D">
        <w:rPr>
          <w:rFonts w:ascii="Arial" w:hAnsi="Arial" w:cs="Arial"/>
          <w:b/>
          <w:bCs/>
          <w:sz w:val="22"/>
          <w:szCs w:val="22"/>
        </w:rPr>
        <w:t>Desayuno en el hotel</w:t>
      </w:r>
      <w:r w:rsidRPr="00A1575D">
        <w:rPr>
          <w:rFonts w:ascii="Arial" w:hAnsi="Arial" w:cs="Arial"/>
          <w:bCs/>
          <w:sz w:val="22"/>
          <w:szCs w:val="22"/>
        </w:rPr>
        <w:t>. A la hora indicada salida hacia el paradisíaco Puerto de Acapulco. Llegada, Traslado al hotel de elección. Todo Incluido en el hotel.</w:t>
      </w:r>
    </w:p>
    <w:p w:rsidR="00A1575D" w:rsidRPr="00086B82" w:rsidRDefault="00A1575D" w:rsidP="00A1575D">
      <w:pPr>
        <w:spacing w:after="120"/>
        <w:jc w:val="both"/>
        <w:rPr>
          <w:rFonts w:ascii="Verdana" w:hAnsi="Verdana"/>
          <w:b/>
          <w:bCs/>
          <w:sz w:val="18"/>
        </w:rPr>
      </w:pPr>
    </w:p>
    <w:p w:rsidR="00A1575D" w:rsidRPr="00A1575D" w:rsidRDefault="00A1575D" w:rsidP="00A1575D">
      <w:pPr>
        <w:spacing w:after="120"/>
        <w:jc w:val="both"/>
        <w:rPr>
          <w:rFonts w:ascii="Arial" w:hAnsi="Arial" w:cs="Arial"/>
          <w:b/>
          <w:bCs/>
          <w:sz w:val="22"/>
          <w:szCs w:val="22"/>
        </w:rPr>
      </w:pPr>
      <w:r>
        <w:rPr>
          <w:rFonts w:ascii="Arial" w:hAnsi="Arial" w:cs="Arial"/>
          <w:b/>
          <w:bCs/>
          <w:sz w:val="22"/>
          <w:szCs w:val="22"/>
        </w:rPr>
        <w:t>DIA 6:</w:t>
      </w:r>
      <w:r w:rsidR="00635A9F" w:rsidRPr="00A1575D">
        <w:rPr>
          <w:rFonts w:ascii="Arial" w:hAnsi="Arial" w:cs="Arial"/>
          <w:b/>
          <w:bCs/>
          <w:sz w:val="22"/>
          <w:szCs w:val="22"/>
        </w:rPr>
        <w:t xml:space="preserve"> </w:t>
      </w:r>
      <w:r w:rsidRPr="00A1575D">
        <w:rPr>
          <w:rFonts w:ascii="Arial" w:hAnsi="Arial" w:cs="Arial"/>
          <w:b/>
          <w:bCs/>
          <w:sz w:val="22"/>
          <w:szCs w:val="22"/>
        </w:rPr>
        <w:t>ACAPULCO – YATE POR LA BAHIA – SHOW DE CLAVADISTAS</w:t>
      </w:r>
    </w:p>
    <w:p w:rsidR="00635A9F" w:rsidRPr="00A1575D" w:rsidRDefault="00A1575D" w:rsidP="00A1575D">
      <w:pPr>
        <w:spacing w:after="120"/>
        <w:jc w:val="both"/>
        <w:rPr>
          <w:rFonts w:ascii="Arial" w:hAnsi="Arial" w:cs="Arial"/>
          <w:bCs/>
          <w:sz w:val="22"/>
          <w:szCs w:val="22"/>
        </w:rPr>
      </w:pPr>
      <w:r w:rsidRPr="00A1575D">
        <w:rPr>
          <w:rFonts w:ascii="Arial" w:hAnsi="Arial" w:cs="Arial"/>
          <w:b/>
          <w:bCs/>
          <w:sz w:val="22"/>
          <w:szCs w:val="22"/>
        </w:rPr>
        <w:lastRenderedPageBreak/>
        <w:t xml:space="preserve">Todo Incluido en el Hotel. </w:t>
      </w:r>
      <w:r w:rsidRPr="00A1575D">
        <w:rPr>
          <w:rFonts w:ascii="Arial" w:hAnsi="Arial" w:cs="Arial"/>
          <w:bCs/>
          <w:sz w:val="22"/>
          <w:szCs w:val="22"/>
        </w:rPr>
        <w:t>Mañana libre para actividades personales, disfrutar de sus playas o practicar deportes náuticos. Por la tarde a la hora indicada se le llevara al muelle donde se hará un recorrido en Yate, que nos llevara a recorrer la hermosa bahía de Santa Lucia, en un trayecto de tres horas, admirando la tradicional zona residencial donde se encuentran las casas de los famosos y reconocidos artistas nacionales e internacionales, la tradicional Quebrada y la bahía de Puerto Márquez. Licor a bordo ilimitado. Regreso al hotel. Alojamiento.</w:t>
      </w:r>
    </w:p>
    <w:p w:rsidR="00A1575D" w:rsidRPr="00A1575D" w:rsidRDefault="00A1575D" w:rsidP="00A1575D">
      <w:pPr>
        <w:spacing w:after="120"/>
        <w:jc w:val="both"/>
        <w:rPr>
          <w:rFonts w:ascii="Arial" w:hAnsi="Arial" w:cs="Arial"/>
          <w:bCs/>
          <w:iCs/>
          <w:color w:val="000000"/>
          <w:sz w:val="22"/>
          <w:szCs w:val="22"/>
        </w:rPr>
      </w:pPr>
    </w:p>
    <w:p w:rsidR="00A1575D" w:rsidRPr="00A1575D" w:rsidRDefault="00635A9F" w:rsidP="00A1575D">
      <w:pPr>
        <w:spacing w:after="120"/>
        <w:jc w:val="both"/>
        <w:rPr>
          <w:rFonts w:ascii="Arial" w:hAnsi="Arial" w:cs="Arial"/>
          <w:b/>
          <w:bCs/>
          <w:iCs/>
          <w:color w:val="000000"/>
          <w:sz w:val="22"/>
          <w:szCs w:val="22"/>
        </w:rPr>
      </w:pPr>
      <w:r w:rsidRPr="00A1575D">
        <w:rPr>
          <w:rFonts w:ascii="Arial" w:hAnsi="Arial" w:cs="Arial"/>
          <w:b/>
          <w:bCs/>
          <w:iCs/>
          <w:color w:val="000000"/>
          <w:sz w:val="22"/>
          <w:szCs w:val="22"/>
        </w:rPr>
        <w:t>DIA 7</w:t>
      </w:r>
      <w:r w:rsidR="00A1575D" w:rsidRPr="00A1575D">
        <w:rPr>
          <w:rFonts w:ascii="Arial" w:hAnsi="Arial" w:cs="Arial"/>
          <w:b/>
          <w:bCs/>
          <w:iCs/>
          <w:color w:val="000000"/>
          <w:sz w:val="22"/>
          <w:szCs w:val="22"/>
        </w:rPr>
        <w:t>:</w:t>
      </w:r>
      <w:r w:rsidR="00A1575D" w:rsidRPr="00A1575D">
        <w:rPr>
          <w:rFonts w:ascii="Arial" w:hAnsi="Arial" w:cs="Arial"/>
          <w:sz w:val="22"/>
          <w:szCs w:val="22"/>
        </w:rPr>
        <w:t xml:space="preserve"> </w:t>
      </w:r>
      <w:r w:rsidR="00A1575D" w:rsidRPr="00A1575D">
        <w:rPr>
          <w:rFonts w:ascii="Arial" w:hAnsi="Arial" w:cs="Arial"/>
          <w:b/>
          <w:bCs/>
          <w:iCs/>
          <w:color w:val="000000"/>
          <w:sz w:val="22"/>
          <w:szCs w:val="22"/>
        </w:rPr>
        <w:t>ACAPULCO – DIA LIBRE</w:t>
      </w:r>
    </w:p>
    <w:p w:rsidR="00A1575D" w:rsidRDefault="00A1575D" w:rsidP="00A1575D">
      <w:pPr>
        <w:spacing w:after="120"/>
        <w:jc w:val="both"/>
        <w:rPr>
          <w:rFonts w:ascii="Arial" w:hAnsi="Arial" w:cs="Arial"/>
          <w:bCs/>
          <w:iCs/>
          <w:color w:val="000000"/>
          <w:sz w:val="22"/>
          <w:szCs w:val="22"/>
        </w:rPr>
      </w:pPr>
      <w:r w:rsidRPr="00A1575D">
        <w:rPr>
          <w:rFonts w:ascii="Arial" w:hAnsi="Arial" w:cs="Arial"/>
          <w:b/>
          <w:bCs/>
          <w:iCs/>
          <w:color w:val="000000"/>
          <w:sz w:val="22"/>
          <w:szCs w:val="22"/>
        </w:rPr>
        <w:t xml:space="preserve">Todo incluido en el hotel. </w:t>
      </w:r>
      <w:r w:rsidRPr="00A1575D">
        <w:rPr>
          <w:rFonts w:ascii="Arial" w:hAnsi="Arial" w:cs="Arial"/>
          <w:bCs/>
          <w:iCs/>
          <w:color w:val="000000"/>
          <w:sz w:val="22"/>
          <w:szCs w:val="22"/>
        </w:rPr>
        <w:t>Día libre para actividades personales, disfrutar de la playa o practicar deportes náuticos.</w:t>
      </w:r>
    </w:p>
    <w:p w:rsidR="00A1575D" w:rsidRDefault="00A1575D" w:rsidP="00A1575D">
      <w:pPr>
        <w:spacing w:after="120"/>
        <w:jc w:val="both"/>
        <w:rPr>
          <w:rFonts w:ascii="Arial" w:hAnsi="Arial" w:cs="Arial"/>
          <w:bCs/>
          <w:iCs/>
          <w:color w:val="000000"/>
          <w:sz w:val="22"/>
          <w:szCs w:val="22"/>
        </w:rPr>
      </w:pPr>
    </w:p>
    <w:p w:rsidR="00A1575D" w:rsidRPr="00A1575D" w:rsidRDefault="00A1575D" w:rsidP="00A1575D">
      <w:pPr>
        <w:spacing w:after="120"/>
        <w:jc w:val="both"/>
        <w:rPr>
          <w:rFonts w:ascii="Arial" w:hAnsi="Arial" w:cs="Arial"/>
          <w:b/>
          <w:bCs/>
          <w:iCs/>
          <w:color w:val="000000"/>
          <w:sz w:val="22"/>
          <w:szCs w:val="22"/>
        </w:rPr>
      </w:pPr>
      <w:r>
        <w:rPr>
          <w:rFonts w:ascii="Arial" w:hAnsi="Arial" w:cs="Arial"/>
          <w:b/>
          <w:bCs/>
          <w:iCs/>
          <w:color w:val="000000"/>
          <w:sz w:val="22"/>
          <w:szCs w:val="22"/>
        </w:rPr>
        <w:t>DIA 8:</w:t>
      </w:r>
      <w:r w:rsidRPr="00A1575D">
        <w:rPr>
          <w:rFonts w:ascii="Arial" w:hAnsi="Arial" w:cs="Arial"/>
          <w:b/>
          <w:bCs/>
          <w:iCs/>
          <w:color w:val="000000"/>
          <w:sz w:val="22"/>
          <w:szCs w:val="22"/>
        </w:rPr>
        <w:t xml:space="preserve"> ACAPULCO – MÉXICO</w:t>
      </w:r>
    </w:p>
    <w:p w:rsidR="00A1575D" w:rsidRDefault="00A1575D" w:rsidP="00A1575D">
      <w:pPr>
        <w:spacing w:after="120"/>
        <w:jc w:val="both"/>
        <w:rPr>
          <w:rFonts w:ascii="Arial" w:hAnsi="Arial" w:cs="Arial"/>
          <w:bCs/>
          <w:iCs/>
          <w:color w:val="000000"/>
          <w:sz w:val="22"/>
          <w:szCs w:val="22"/>
        </w:rPr>
      </w:pPr>
      <w:r w:rsidRPr="00A1575D">
        <w:rPr>
          <w:rFonts w:ascii="Arial" w:hAnsi="Arial" w:cs="Arial"/>
          <w:b/>
          <w:bCs/>
          <w:iCs/>
          <w:color w:val="000000"/>
          <w:sz w:val="22"/>
          <w:szCs w:val="22"/>
        </w:rPr>
        <w:t xml:space="preserve">Desayuno en el hotel. </w:t>
      </w:r>
      <w:r w:rsidRPr="00A1575D">
        <w:rPr>
          <w:rFonts w:ascii="Arial" w:hAnsi="Arial" w:cs="Arial"/>
          <w:bCs/>
          <w:iCs/>
          <w:color w:val="000000"/>
          <w:sz w:val="22"/>
          <w:szCs w:val="22"/>
        </w:rPr>
        <w:t xml:space="preserve">Traslado a la central de autobuses para su traslado en </w:t>
      </w:r>
      <w:r>
        <w:rPr>
          <w:rFonts w:ascii="Arial" w:hAnsi="Arial" w:cs="Arial"/>
          <w:bCs/>
          <w:iCs/>
          <w:color w:val="000000"/>
          <w:sz w:val="22"/>
          <w:szCs w:val="22"/>
        </w:rPr>
        <w:t>auto</w:t>
      </w:r>
      <w:r w:rsidRPr="00A1575D">
        <w:rPr>
          <w:rFonts w:ascii="Arial" w:hAnsi="Arial" w:cs="Arial"/>
          <w:bCs/>
          <w:iCs/>
          <w:color w:val="000000"/>
          <w:sz w:val="22"/>
          <w:szCs w:val="22"/>
        </w:rPr>
        <w:t>bús Acapulco – México. Recepción en la central de autobuses de México y traslado al hotel de su elección. Alojamiento.</w:t>
      </w:r>
    </w:p>
    <w:p w:rsidR="00A1575D" w:rsidRDefault="00A1575D" w:rsidP="00A1575D">
      <w:pPr>
        <w:spacing w:after="120"/>
        <w:jc w:val="both"/>
        <w:rPr>
          <w:rFonts w:ascii="Arial" w:hAnsi="Arial" w:cs="Arial"/>
          <w:bCs/>
          <w:iCs/>
          <w:color w:val="000000"/>
          <w:sz w:val="22"/>
          <w:szCs w:val="22"/>
        </w:rPr>
      </w:pPr>
    </w:p>
    <w:p w:rsidR="00A1575D" w:rsidRPr="00A1575D" w:rsidRDefault="00A1575D" w:rsidP="00A1575D">
      <w:pPr>
        <w:spacing w:after="120"/>
        <w:jc w:val="both"/>
        <w:rPr>
          <w:rFonts w:ascii="Arial" w:hAnsi="Arial" w:cs="Arial"/>
          <w:b/>
          <w:bCs/>
          <w:iCs/>
          <w:color w:val="000000"/>
          <w:sz w:val="22"/>
          <w:szCs w:val="22"/>
        </w:rPr>
      </w:pPr>
      <w:r w:rsidRPr="00A1575D">
        <w:rPr>
          <w:rFonts w:ascii="Arial" w:hAnsi="Arial" w:cs="Arial"/>
          <w:b/>
          <w:bCs/>
          <w:iCs/>
          <w:color w:val="000000"/>
          <w:sz w:val="22"/>
          <w:szCs w:val="22"/>
        </w:rPr>
        <w:t xml:space="preserve">DIA 9: MÉXICO – LUGAR DE ORIGEN </w:t>
      </w:r>
    </w:p>
    <w:p w:rsidR="00A1575D" w:rsidRDefault="00A1575D" w:rsidP="00A1575D">
      <w:pPr>
        <w:spacing w:after="120"/>
        <w:jc w:val="both"/>
        <w:rPr>
          <w:rFonts w:ascii="Arial" w:hAnsi="Arial" w:cs="Arial"/>
          <w:bCs/>
          <w:iCs/>
          <w:color w:val="000000"/>
          <w:sz w:val="22"/>
          <w:szCs w:val="22"/>
        </w:rPr>
      </w:pPr>
      <w:r w:rsidRPr="00A1575D">
        <w:rPr>
          <w:rFonts w:ascii="Arial" w:hAnsi="Arial" w:cs="Arial"/>
          <w:b/>
          <w:bCs/>
          <w:iCs/>
          <w:color w:val="000000"/>
          <w:sz w:val="22"/>
          <w:szCs w:val="22"/>
        </w:rPr>
        <w:t>Desayuno en el hotel</w:t>
      </w:r>
      <w:r w:rsidRPr="00A1575D">
        <w:rPr>
          <w:rFonts w:ascii="Arial" w:hAnsi="Arial" w:cs="Arial"/>
          <w:bCs/>
          <w:iCs/>
          <w:color w:val="000000"/>
          <w:sz w:val="22"/>
          <w:szCs w:val="22"/>
        </w:rPr>
        <w:t>. Traslado al aeropuerto de México “Benito Juárez” para tomar el vuelo con destino al lugar de origen.</w:t>
      </w:r>
      <w:r>
        <w:rPr>
          <w:rFonts w:ascii="Arial" w:hAnsi="Arial" w:cs="Arial"/>
          <w:bCs/>
          <w:iCs/>
          <w:color w:val="000000"/>
          <w:sz w:val="22"/>
          <w:szCs w:val="22"/>
        </w:rPr>
        <w:t xml:space="preserve"> Fin de nuestros servicios.</w:t>
      </w:r>
    </w:p>
    <w:p w:rsidR="00A1575D" w:rsidRPr="00A1575D" w:rsidRDefault="00A1575D" w:rsidP="00A1575D">
      <w:pPr>
        <w:spacing w:after="120"/>
        <w:jc w:val="both"/>
        <w:rPr>
          <w:rFonts w:ascii="Arial" w:hAnsi="Arial" w:cs="Arial"/>
          <w:bCs/>
          <w:iCs/>
          <w:color w:val="000000"/>
          <w:sz w:val="22"/>
          <w:szCs w:val="22"/>
        </w:rPr>
      </w:pPr>
    </w:p>
    <w:p w:rsidR="00C06A52" w:rsidRPr="00D964D4" w:rsidRDefault="00C06A52" w:rsidP="00A1575D">
      <w:pPr>
        <w:spacing w:after="120"/>
        <w:jc w:val="both"/>
        <w:rPr>
          <w:rFonts w:ascii="Arial" w:hAnsi="Arial" w:cs="Arial"/>
          <w:kern w:val="0"/>
          <w:sz w:val="22"/>
          <w:szCs w:val="22"/>
          <w:lang w:val="es-MX"/>
        </w:rPr>
      </w:pPr>
      <w:r w:rsidRPr="00D964D4">
        <w:rPr>
          <w:rFonts w:ascii="Arial" w:hAnsi="Arial" w:cs="Arial"/>
          <w:b/>
          <w:bCs/>
          <w:kern w:val="0"/>
          <w:sz w:val="22"/>
          <w:szCs w:val="22"/>
          <w:lang w:val="es-MX"/>
        </w:rPr>
        <w:t>EL PRECIO INCLUYE:</w:t>
      </w:r>
      <w:r w:rsidRPr="00D964D4">
        <w:rPr>
          <w:rFonts w:ascii="Arial" w:hAnsi="Arial" w:cs="Arial"/>
          <w:kern w:val="0"/>
          <w:sz w:val="22"/>
          <w:szCs w:val="22"/>
          <w:lang w:val="es-MX"/>
        </w:rPr>
        <w:t xml:space="preserve">   </w:t>
      </w:r>
    </w:p>
    <w:p w:rsidR="00A1575D" w:rsidRPr="00A1575D" w:rsidRDefault="00A1575D" w:rsidP="00A1575D">
      <w:pPr>
        <w:pStyle w:val="Prrafodelista"/>
        <w:numPr>
          <w:ilvl w:val="0"/>
          <w:numId w:val="35"/>
        </w:numPr>
        <w:shd w:val="clear" w:color="auto" w:fill="FFFFFF"/>
        <w:spacing w:after="120"/>
        <w:ind w:left="714" w:hanging="357"/>
        <w:jc w:val="both"/>
        <w:rPr>
          <w:rFonts w:ascii="Arial" w:hAnsi="Arial" w:cs="Arial"/>
          <w:bCs/>
          <w:kern w:val="0"/>
          <w:sz w:val="22"/>
          <w:szCs w:val="22"/>
          <w:lang w:val="es-MX"/>
        </w:rPr>
      </w:pPr>
      <w:r w:rsidRPr="00A1575D">
        <w:rPr>
          <w:rFonts w:ascii="Arial" w:hAnsi="Arial" w:cs="Arial"/>
          <w:bCs/>
          <w:kern w:val="0"/>
          <w:sz w:val="22"/>
          <w:szCs w:val="22"/>
          <w:lang w:val="es-MX"/>
        </w:rPr>
        <w:t xml:space="preserve">4 noches en ciudad México </w:t>
      </w:r>
      <w:r w:rsidR="00B16AC6" w:rsidRPr="00A1575D">
        <w:rPr>
          <w:rFonts w:ascii="Arial" w:hAnsi="Arial" w:cs="Arial"/>
          <w:bCs/>
          <w:kern w:val="0"/>
          <w:sz w:val="22"/>
          <w:szCs w:val="22"/>
          <w:lang w:val="es-MX"/>
        </w:rPr>
        <w:t xml:space="preserve">con desayuno </w:t>
      </w:r>
      <w:r w:rsidRPr="00A1575D">
        <w:rPr>
          <w:rFonts w:ascii="Arial" w:hAnsi="Arial" w:cs="Arial"/>
          <w:bCs/>
          <w:kern w:val="0"/>
          <w:sz w:val="22"/>
          <w:szCs w:val="22"/>
          <w:lang w:val="es-MX"/>
        </w:rPr>
        <w:t>(1 de Regreso de Acapulco)</w:t>
      </w:r>
    </w:p>
    <w:p w:rsidR="00A1575D" w:rsidRPr="00A1575D" w:rsidRDefault="00A1575D" w:rsidP="00A1575D">
      <w:pPr>
        <w:pStyle w:val="Prrafodelista"/>
        <w:numPr>
          <w:ilvl w:val="0"/>
          <w:numId w:val="35"/>
        </w:numPr>
        <w:shd w:val="clear" w:color="auto" w:fill="FFFFFF"/>
        <w:spacing w:after="120"/>
        <w:ind w:left="714" w:hanging="357"/>
        <w:jc w:val="both"/>
        <w:rPr>
          <w:rFonts w:ascii="Arial" w:hAnsi="Arial" w:cs="Arial"/>
          <w:bCs/>
          <w:kern w:val="0"/>
          <w:sz w:val="22"/>
          <w:szCs w:val="22"/>
          <w:lang w:val="es-MX"/>
        </w:rPr>
      </w:pPr>
      <w:r w:rsidRPr="00A1575D">
        <w:rPr>
          <w:rFonts w:ascii="Arial" w:hAnsi="Arial" w:cs="Arial"/>
          <w:bCs/>
          <w:kern w:val="0"/>
          <w:sz w:val="22"/>
          <w:szCs w:val="22"/>
          <w:lang w:val="es-MX"/>
        </w:rPr>
        <w:t xml:space="preserve">1 noches en Taxco </w:t>
      </w:r>
      <w:r w:rsidR="00B16AC6" w:rsidRPr="00A1575D">
        <w:rPr>
          <w:rFonts w:ascii="Arial" w:hAnsi="Arial" w:cs="Arial"/>
          <w:bCs/>
          <w:kern w:val="0"/>
          <w:sz w:val="22"/>
          <w:szCs w:val="22"/>
          <w:lang w:val="es-MX"/>
        </w:rPr>
        <w:t>con desayuno</w:t>
      </w:r>
    </w:p>
    <w:p w:rsidR="00A1575D" w:rsidRPr="00A1575D" w:rsidRDefault="00A1575D" w:rsidP="00A1575D">
      <w:pPr>
        <w:pStyle w:val="Prrafodelista"/>
        <w:numPr>
          <w:ilvl w:val="0"/>
          <w:numId w:val="35"/>
        </w:numPr>
        <w:shd w:val="clear" w:color="auto" w:fill="FFFFFF"/>
        <w:spacing w:after="120"/>
        <w:ind w:left="714" w:hanging="357"/>
        <w:jc w:val="both"/>
        <w:rPr>
          <w:rFonts w:ascii="Arial" w:hAnsi="Arial" w:cs="Arial"/>
          <w:bCs/>
          <w:kern w:val="0"/>
          <w:sz w:val="22"/>
          <w:szCs w:val="22"/>
          <w:lang w:val="es-MX"/>
        </w:rPr>
      </w:pPr>
      <w:r w:rsidRPr="00A1575D">
        <w:rPr>
          <w:rFonts w:ascii="Arial" w:hAnsi="Arial" w:cs="Arial"/>
          <w:bCs/>
          <w:kern w:val="0"/>
          <w:sz w:val="22"/>
          <w:szCs w:val="22"/>
          <w:lang w:val="es-MX"/>
        </w:rPr>
        <w:t>3 noches en Acapulco Todo Incluido</w:t>
      </w:r>
    </w:p>
    <w:p w:rsidR="00A1575D" w:rsidRPr="00A1575D" w:rsidRDefault="00A1575D" w:rsidP="00A1575D">
      <w:pPr>
        <w:pStyle w:val="Prrafodelista"/>
        <w:numPr>
          <w:ilvl w:val="0"/>
          <w:numId w:val="35"/>
        </w:numPr>
        <w:shd w:val="clear" w:color="auto" w:fill="FFFFFF"/>
        <w:spacing w:after="120"/>
        <w:ind w:left="714" w:hanging="357"/>
        <w:jc w:val="both"/>
        <w:rPr>
          <w:rFonts w:ascii="Arial" w:hAnsi="Arial" w:cs="Arial"/>
          <w:bCs/>
          <w:kern w:val="0"/>
          <w:sz w:val="22"/>
          <w:szCs w:val="22"/>
          <w:lang w:val="es-MX"/>
        </w:rPr>
      </w:pPr>
      <w:r w:rsidRPr="00A1575D">
        <w:rPr>
          <w:rFonts w:ascii="Arial" w:hAnsi="Arial" w:cs="Arial"/>
          <w:bCs/>
          <w:kern w:val="0"/>
          <w:sz w:val="22"/>
          <w:szCs w:val="22"/>
          <w:lang w:val="es-MX"/>
        </w:rPr>
        <w:t>Traslado Aeropuerto – Hotel – Aeropuerto</w:t>
      </w:r>
    </w:p>
    <w:p w:rsidR="00A1575D" w:rsidRPr="00A1575D" w:rsidRDefault="00A1575D" w:rsidP="00A1575D">
      <w:pPr>
        <w:pStyle w:val="Prrafodelista"/>
        <w:numPr>
          <w:ilvl w:val="0"/>
          <w:numId w:val="35"/>
        </w:numPr>
        <w:shd w:val="clear" w:color="auto" w:fill="FFFFFF"/>
        <w:spacing w:after="120"/>
        <w:ind w:left="714" w:hanging="357"/>
        <w:jc w:val="both"/>
        <w:rPr>
          <w:rFonts w:ascii="Arial" w:hAnsi="Arial" w:cs="Arial"/>
          <w:bCs/>
          <w:kern w:val="0"/>
          <w:sz w:val="22"/>
          <w:szCs w:val="22"/>
          <w:lang w:val="es-MX"/>
        </w:rPr>
      </w:pPr>
      <w:r w:rsidRPr="00A1575D">
        <w:rPr>
          <w:rFonts w:ascii="Arial" w:hAnsi="Arial" w:cs="Arial"/>
          <w:bCs/>
          <w:kern w:val="0"/>
          <w:sz w:val="22"/>
          <w:szCs w:val="22"/>
          <w:lang w:val="es-MX"/>
        </w:rPr>
        <w:t>City tour Con Almuerzo</w:t>
      </w:r>
    </w:p>
    <w:p w:rsidR="00A1575D" w:rsidRPr="00A1575D" w:rsidRDefault="00B16AC6" w:rsidP="00A1575D">
      <w:pPr>
        <w:pStyle w:val="Prrafodelista"/>
        <w:numPr>
          <w:ilvl w:val="0"/>
          <w:numId w:val="35"/>
        </w:numPr>
        <w:shd w:val="clear" w:color="auto" w:fill="FFFFFF"/>
        <w:spacing w:after="120"/>
        <w:ind w:left="714" w:hanging="357"/>
        <w:jc w:val="both"/>
        <w:rPr>
          <w:rFonts w:ascii="Arial" w:hAnsi="Arial" w:cs="Arial"/>
          <w:bCs/>
          <w:kern w:val="0"/>
          <w:sz w:val="22"/>
          <w:szCs w:val="22"/>
          <w:lang w:val="es-MX"/>
        </w:rPr>
      </w:pPr>
      <w:r>
        <w:rPr>
          <w:rFonts w:ascii="Arial" w:hAnsi="Arial" w:cs="Arial"/>
          <w:bCs/>
          <w:kern w:val="0"/>
          <w:sz w:val="22"/>
          <w:szCs w:val="22"/>
          <w:lang w:val="es-MX"/>
        </w:rPr>
        <w:t>Paseo</w:t>
      </w:r>
      <w:r w:rsidR="00A1575D" w:rsidRPr="00A1575D">
        <w:rPr>
          <w:rFonts w:ascii="Arial" w:hAnsi="Arial" w:cs="Arial"/>
          <w:bCs/>
          <w:kern w:val="0"/>
          <w:sz w:val="22"/>
          <w:szCs w:val="22"/>
          <w:lang w:val="es-MX"/>
        </w:rPr>
        <w:t xml:space="preserve"> Basílica de Guadalupe y Pirámides de Teotihuacán Con Almuerzo</w:t>
      </w:r>
    </w:p>
    <w:p w:rsidR="00A1575D" w:rsidRPr="00A1575D" w:rsidRDefault="00B16AC6" w:rsidP="00A1575D">
      <w:pPr>
        <w:pStyle w:val="Prrafodelista"/>
        <w:numPr>
          <w:ilvl w:val="0"/>
          <w:numId w:val="35"/>
        </w:numPr>
        <w:shd w:val="clear" w:color="auto" w:fill="FFFFFF"/>
        <w:spacing w:after="120"/>
        <w:ind w:left="714" w:hanging="357"/>
        <w:jc w:val="both"/>
        <w:rPr>
          <w:rFonts w:ascii="Arial" w:hAnsi="Arial" w:cs="Arial"/>
          <w:bCs/>
          <w:kern w:val="0"/>
          <w:sz w:val="22"/>
          <w:szCs w:val="22"/>
          <w:lang w:val="es-MX"/>
        </w:rPr>
      </w:pPr>
      <w:r>
        <w:rPr>
          <w:rFonts w:ascii="Arial" w:hAnsi="Arial" w:cs="Arial"/>
          <w:bCs/>
          <w:kern w:val="0"/>
          <w:sz w:val="22"/>
          <w:szCs w:val="22"/>
          <w:lang w:val="es-MX"/>
        </w:rPr>
        <w:t>Paseo</w:t>
      </w:r>
      <w:r w:rsidRPr="00A1575D">
        <w:rPr>
          <w:rFonts w:ascii="Arial" w:hAnsi="Arial" w:cs="Arial"/>
          <w:bCs/>
          <w:kern w:val="0"/>
          <w:sz w:val="22"/>
          <w:szCs w:val="22"/>
          <w:lang w:val="es-MX"/>
        </w:rPr>
        <w:t xml:space="preserve"> </w:t>
      </w:r>
      <w:r w:rsidR="00A1575D" w:rsidRPr="00A1575D">
        <w:rPr>
          <w:rFonts w:ascii="Arial" w:hAnsi="Arial" w:cs="Arial"/>
          <w:bCs/>
          <w:kern w:val="0"/>
          <w:sz w:val="22"/>
          <w:szCs w:val="22"/>
          <w:lang w:val="es-MX"/>
        </w:rPr>
        <w:t xml:space="preserve">Cuernavaca y Taxco </w:t>
      </w:r>
      <w:r w:rsidRPr="00A1575D">
        <w:rPr>
          <w:rFonts w:ascii="Arial" w:hAnsi="Arial" w:cs="Arial"/>
          <w:bCs/>
          <w:kern w:val="0"/>
          <w:sz w:val="22"/>
          <w:szCs w:val="22"/>
          <w:lang w:val="es-MX"/>
        </w:rPr>
        <w:t>con almuerzo</w:t>
      </w:r>
    </w:p>
    <w:p w:rsidR="00A1575D" w:rsidRPr="00A1575D" w:rsidRDefault="00B16AC6" w:rsidP="00A1575D">
      <w:pPr>
        <w:pStyle w:val="Prrafodelista"/>
        <w:numPr>
          <w:ilvl w:val="0"/>
          <w:numId w:val="35"/>
        </w:numPr>
        <w:shd w:val="clear" w:color="auto" w:fill="FFFFFF"/>
        <w:spacing w:after="120"/>
        <w:ind w:left="714" w:hanging="357"/>
        <w:jc w:val="both"/>
        <w:rPr>
          <w:rFonts w:ascii="Arial" w:hAnsi="Arial" w:cs="Arial"/>
          <w:bCs/>
          <w:kern w:val="0"/>
          <w:sz w:val="22"/>
          <w:szCs w:val="22"/>
          <w:lang w:val="es-MX"/>
        </w:rPr>
      </w:pPr>
      <w:r>
        <w:rPr>
          <w:rFonts w:ascii="Arial" w:hAnsi="Arial" w:cs="Arial"/>
          <w:bCs/>
          <w:kern w:val="0"/>
          <w:sz w:val="22"/>
          <w:szCs w:val="22"/>
          <w:lang w:val="es-MX"/>
        </w:rPr>
        <w:t>Paseo</w:t>
      </w:r>
      <w:r w:rsidRPr="00A1575D">
        <w:rPr>
          <w:rFonts w:ascii="Arial" w:hAnsi="Arial" w:cs="Arial"/>
          <w:bCs/>
          <w:kern w:val="0"/>
          <w:sz w:val="22"/>
          <w:szCs w:val="22"/>
          <w:lang w:val="es-MX"/>
        </w:rPr>
        <w:t xml:space="preserve"> </w:t>
      </w:r>
      <w:r w:rsidR="00A1575D" w:rsidRPr="00A1575D">
        <w:rPr>
          <w:rFonts w:ascii="Arial" w:hAnsi="Arial" w:cs="Arial"/>
          <w:bCs/>
          <w:kern w:val="0"/>
          <w:sz w:val="22"/>
          <w:szCs w:val="22"/>
          <w:lang w:val="es-MX"/>
        </w:rPr>
        <w:t>Yate y Show de Clavadistas</w:t>
      </w:r>
    </w:p>
    <w:p w:rsidR="00A1575D" w:rsidRPr="00A1575D" w:rsidRDefault="00A1575D" w:rsidP="00A1575D">
      <w:pPr>
        <w:pStyle w:val="Prrafodelista"/>
        <w:numPr>
          <w:ilvl w:val="0"/>
          <w:numId w:val="35"/>
        </w:numPr>
        <w:shd w:val="clear" w:color="auto" w:fill="FFFFFF"/>
        <w:spacing w:after="120"/>
        <w:ind w:left="714" w:hanging="357"/>
        <w:jc w:val="both"/>
        <w:rPr>
          <w:rFonts w:ascii="Arial" w:hAnsi="Arial" w:cs="Arial"/>
          <w:bCs/>
          <w:kern w:val="0"/>
          <w:sz w:val="22"/>
          <w:szCs w:val="22"/>
          <w:lang w:val="es-MX"/>
        </w:rPr>
      </w:pPr>
      <w:r w:rsidRPr="00A1575D">
        <w:rPr>
          <w:rFonts w:ascii="Arial" w:hAnsi="Arial" w:cs="Arial"/>
          <w:bCs/>
          <w:kern w:val="0"/>
          <w:sz w:val="22"/>
          <w:szCs w:val="22"/>
          <w:lang w:val="es-MX"/>
        </w:rPr>
        <w:t xml:space="preserve">Traslado Acapulco – México en </w:t>
      </w:r>
      <w:r w:rsidR="00B16AC6">
        <w:rPr>
          <w:rFonts w:ascii="Arial" w:hAnsi="Arial" w:cs="Arial"/>
          <w:bCs/>
          <w:kern w:val="0"/>
          <w:sz w:val="22"/>
          <w:szCs w:val="22"/>
          <w:lang w:val="es-MX"/>
        </w:rPr>
        <w:t>autobús</w:t>
      </w:r>
      <w:r w:rsidRPr="00A1575D">
        <w:rPr>
          <w:rFonts w:ascii="Arial" w:hAnsi="Arial" w:cs="Arial"/>
          <w:bCs/>
          <w:kern w:val="0"/>
          <w:sz w:val="22"/>
          <w:szCs w:val="22"/>
          <w:lang w:val="es-MX"/>
        </w:rPr>
        <w:t xml:space="preserve"> de Línea</w:t>
      </w:r>
    </w:p>
    <w:p w:rsidR="00A1575D" w:rsidRPr="00A1575D" w:rsidRDefault="00A1575D" w:rsidP="00A1575D">
      <w:pPr>
        <w:pStyle w:val="Prrafodelista"/>
        <w:numPr>
          <w:ilvl w:val="0"/>
          <w:numId w:val="35"/>
        </w:numPr>
        <w:shd w:val="clear" w:color="auto" w:fill="FFFFFF"/>
        <w:spacing w:after="120"/>
        <w:ind w:left="714" w:hanging="357"/>
        <w:jc w:val="both"/>
        <w:rPr>
          <w:rFonts w:ascii="Arial" w:hAnsi="Arial" w:cs="Arial"/>
          <w:bCs/>
          <w:kern w:val="0"/>
          <w:sz w:val="22"/>
          <w:szCs w:val="22"/>
          <w:lang w:val="es-MX"/>
        </w:rPr>
      </w:pPr>
      <w:r w:rsidRPr="00A1575D">
        <w:rPr>
          <w:rFonts w:ascii="Arial" w:hAnsi="Arial" w:cs="Arial"/>
          <w:bCs/>
          <w:kern w:val="0"/>
          <w:sz w:val="22"/>
          <w:szCs w:val="22"/>
          <w:lang w:val="es-MX"/>
        </w:rPr>
        <w:t>Guía Certificado (Español o Inglés)</w:t>
      </w:r>
    </w:p>
    <w:p w:rsidR="00A848F7" w:rsidRDefault="00A848F7" w:rsidP="00A848F7">
      <w:pPr>
        <w:shd w:val="clear" w:color="auto" w:fill="FFFFFF"/>
        <w:spacing w:after="120"/>
        <w:jc w:val="both"/>
        <w:rPr>
          <w:rFonts w:ascii="Arial" w:hAnsi="Arial" w:cs="Arial"/>
          <w:b/>
          <w:bCs/>
          <w:color w:val="000000"/>
          <w:kern w:val="0"/>
          <w:sz w:val="22"/>
          <w:szCs w:val="22"/>
          <w:lang w:val="es-MX"/>
        </w:rPr>
      </w:pPr>
    </w:p>
    <w:p w:rsidR="00C06A52" w:rsidRPr="00D964D4" w:rsidRDefault="00C06A52" w:rsidP="00A848F7">
      <w:pPr>
        <w:shd w:val="clear" w:color="auto" w:fill="FFFFFF"/>
        <w:spacing w:after="120"/>
        <w:jc w:val="both"/>
        <w:rPr>
          <w:rFonts w:ascii="Arial" w:hAnsi="Arial" w:cs="Arial"/>
          <w:b/>
          <w:bCs/>
          <w:color w:val="000000"/>
          <w:kern w:val="0"/>
          <w:sz w:val="22"/>
          <w:szCs w:val="22"/>
          <w:lang w:val="es-MX"/>
        </w:rPr>
      </w:pPr>
      <w:r w:rsidRPr="00D964D4">
        <w:rPr>
          <w:rFonts w:ascii="Arial" w:hAnsi="Arial" w:cs="Arial"/>
          <w:b/>
          <w:bCs/>
          <w:color w:val="000000"/>
          <w:kern w:val="0"/>
          <w:sz w:val="22"/>
          <w:szCs w:val="22"/>
          <w:lang w:val="es-MX"/>
        </w:rPr>
        <w:t>EL PRECIO NO INCUYE:</w:t>
      </w:r>
    </w:p>
    <w:p w:rsidR="0027768D" w:rsidRDefault="00C06A52" w:rsidP="00FB2A35">
      <w:pPr>
        <w:pStyle w:val="Prrafodelista"/>
        <w:widowControl/>
        <w:numPr>
          <w:ilvl w:val="0"/>
          <w:numId w:val="24"/>
        </w:numPr>
        <w:overflowPunct/>
        <w:adjustRightInd/>
        <w:spacing w:after="120"/>
        <w:ind w:left="714" w:hanging="357"/>
        <w:jc w:val="both"/>
        <w:rPr>
          <w:rFonts w:ascii="Arial" w:hAnsi="Arial" w:cs="Arial"/>
          <w:bCs/>
          <w:color w:val="000000"/>
          <w:kern w:val="0"/>
          <w:sz w:val="22"/>
          <w:szCs w:val="22"/>
          <w:lang w:val="es-MX"/>
        </w:rPr>
      </w:pPr>
      <w:r w:rsidRPr="0027768D">
        <w:rPr>
          <w:rFonts w:ascii="Arial" w:hAnsi="Arial" w:cs="Arial"/>
          <w:bCs/>
          <w:color w:val="000000"/>
          <w:kern w:val="0"/>
          <w:sz w:val="22"/>
          <w:szCs w:val="22"/>
          <w:lang w:val="es-MX"/>
        </w:rPr>
        <w:t>Boleto aéreo ni Impuestos del boleto</w:t>
      </w:r>
      <w:r w:rsidR="00DC7B7B" w:rsidRPr="0027768D">
        <w:rPr>
          <w:rFonts w:ascii="Arial" w:hAnsi="Arial" w:cs="Arial"/>
          <w:bCs/>
          <w:color w:val="000000"/>
          <w:kern w:val="0"/>
          <w:sz w:val="22"/>
          <w:szCs w:val="22"/>
          <w:lang w:val="es-MX"/>
        </w:rPr>
        <w:t xml:space="preserve">. </w:t>
      </w:r>
    </w:p>
    <w:p w:rsidR="00B16AC6" w:rsidRDefault="00B16AC6" w:rsidP="00FB2A35">
      <w:pPr>
        <w:pStyle w:val="Prrafodelista"/>
        <w:widowControl/>
        <w:numPr>
          <w:ilvl w:val="0"/>
          <w:numId w:val="24"/>
        </w:numPr>
        <w:overflowPunct/>
        <w:adjustRightInd/>
        <w:spacing w:after="120"/>
        <w:ind w:left="714" w:hanging="357"/>
        <w:jc w:val="both"/>
        <w:rPr>
          <w:rFonts w:ascii="Arial" w:hAnsi="Arial" w:cs="Arial"/>
          <w:bCs/>
          <w:color w:val="000000"/>
          <w:kern w:val="0"/>
          <w:sz w:val="22"/>
          <w:szCs w:val="22"/>
          <w:lang w:val="es-MX"/>
        </w:rPr>
      </w:pPr>
      <w:r>
        <w:rPr>
          <w:rFonts w:ascii="Arial" w:hAnsi="Arial" w:cs="Arial"/>
          <w:bCs/>
          <w:color w:val="000000"/>
          <w:kern w:val="0"/>
          <w:sz w:val="22"/>
          <w:szCs w:val="22"/>
          <w:lang w:val="es-MX"/>
        </w:rPr>
        <w:t>Bebidas en almuerzos programados.</w:t>
      </w:r>
    </w:p>
    <w:p w:rsidR="00C06A52" w:rsidRPr="0027768D" w:rsidRDefault="00C06A52" w:rsidP="00FB2A35">
      <w:pPr>
        <w:pStyle w:val="Prrafodelista"/>
        <w:widowControl/>
        <w:numPr>
          <w:ilvl w:val="0"/>
          <w:numId w:val="24"/>
        </w:numPr>
        <w:overflowPunct/>
        <w:adjustRightInd/>
        <w:spacing w:after="120"/>
        <w:ind w:left="714" w:hanging="357"/>
        <w:jc w:val="both"/>
        <w:rPr>
          <w:rFonts w:ascii="Arial" w:hAnsi="Arial" w:cs="Arial"/>
          <w:bCs/>
          <w:color w:val="000000"/>
          <w:kern w:val="0"/>
          <w:sz w:val="22"/>
          <w:szCs w:val="22"/>
          <w:lang w:val="es-MX"/>
        </w:rPr>
      </w:pPr>
      <w:r w:rsidRPr="0027768D">
        <w:rPr>
          <w:rFonts w:ascii="Arial" w:hAnsi="Arial" w:cs="Arial"/>
          <w:bCs/>
          <w:color w:val="000000"/>
          <w:kern w:val="0"/>
          <w:sz w:val="22"/>
          <w:szCs w:val="22"/>
          <w:lang w:val="es-MX"/>
        </w:rPr>
        <w:t>Gastos no especificados en el itinerario</w:t>
      </w:r>
    </w:p>
    <w:p w:rsidR="00FB2A35" w:rsidRPr="00FB2A35" w:rsidRDefault="00B16AC6" w:rsidP="00FB2A35">
      <w:pPr>
        <w:pStyle w:val="Prrafodelista"/>
        <w:widowControl/>
        <w:numPr>
          <w:ilvl w:val="0"/>
          <w:numId w:val="29"/>
        </w:numPr>
        <w:overflowPunct/>
        <w:adjustRightInd/>
        <w:spacing w:after="120"/>
        <w:ind w:left="714" w:hanging="357"/>
        <w:jc w:val="both"/>
        <w:rPr>
          <w:rFonts w:ascii="Arial" w:hAnsi="Arial" w:cs="Arial"/>
          <w:bCs/>
          <w:color w:val="000000"/>
          <w:kern w:val="0"/>
          <w:sz w:val="22"/>
          <w:szCs w:val="22"/>
          <w:lang w:val="es-MX"/>
        </w:rPr>
      </w:pPr>
      <w:r>
        <w:rPr>
          <w:rFonts w:ascii="Arial" w:hAnsi="Arial" w:cs="Arial"/>
          <w:bCs/>
          <w:color w:val="000000"/>
          <w:kern w:val="0"/>
          <w:sz w:val="22"/>
          <w:szCs w:val="22"/>
          <w:lang w:val="es-MX"/>
        </w:rPr>
        <w:t>Tasa bancaria</w:t>
      </w:r>
    </w:p>
    <w:p w:rsidR="00CD0DF8" w:rsidRDefault="00CD0DF8" w:rsidP="005F31B4">
      <w:pPr>
        <w:widowControl/>
        <w:overflowPunct/>
        <w:adjustRightInd/>
        <w:jc w:val="both"/>
        <w:rPr>
          <w:rFonts w:ascii="Arial" w:hAnsi="Arial" w:cs="Arial"/>
          <w:bCs/>
          <w:kern w:val="0"/>
          <w:sz w:val="22"/>
          <w:szCs w:val="22"/>
          <w:lang w:val="es-MX"/>
        </w:rPr>
      </w:pPr>
      <w:bookmarkStart w:id="0" w:name="_GoBack"/>
      <w:bookmarkEnd w:id="0"/>
    </w:p>
    <w:tbl>
      <w:tblPr>
        <w:tblStyle w:val="Tablaconcuadrcula2"/>
        <w:tblW w:w="11334"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395"/>
        <w:gridCol w:w="2217"/>
        <w:gridCol w:w="1316"/>
        <w:gridCol w:w="1186"/>
        <w:gridCol w:w="999"/>
        <w:gridCol w:w="1221"/>
      </w:tblGrid>
      <w:tr w:rsidR="00B16AC6" w:rsidRPr="00B16AC6" w:rsidTr="00AF4129">
        <w:trPr>
          <w:trHeight w:val="836"/>
          <w:jc w:val="center"/>
        </w:trPr>
        <w:tc>
          <w:tcPr>
            <w:tcW w:w="4395" w:type="dxa"/>
            <w:shd w:val="clear" w:color="auto" w:fill="9CC2E5" w:themeFill="accent1" w:themeFillTint="99"/>
            <w:vAlign w:val="center"/>
          </w:tcPr>
          <w:p w:rsidR="00B16AC6" w:rsidRPr="00B16AC6" w:rsidRDefault="00B16AC6" w:rsidP="00B16AC6">
            <w:pPr>
              <w:widowControl/>
              <w:overflowPunct/>
              <w:adjustRightInd/>
              <w:spacing w:after="120"/>
              <w:jc w:val="center"/>
              <w:rPr>
                <w:rFonts w:ascii="Arial" w:hAnsi="Arial" w:cs="Arial"/>
                <w:b/>
                <w:bCs/>
                <w:kern w:val="0"/>
                <w:sz w:val="22"/>
                <w:szCs w:val="22"/>
                <w:lang w:val="es-MX"/>
              </w:rPr>
            </w:pPr>
            <w:r w:rsidRPr="00B16AC6">
              <w:rPr>
                <w:rFonts w:ascii="Arial" w:hAnsi="Arial" w:cs="Arial"/>
                <w:b/>
                <w:bCs/>
                <w:kern w:val="0"/>
                <w:sz w:val="22"/>
                <w:szCs w:val="22"/>
                <w:lang w:val="es-MX"/>
              </w:rPr>
              <w:t>HOTELES SELECCIONADOS</w:t>
            </w:r>
          </w:p>
        </w:tc>
        <w:tc>
          <w:tcPr>
            <w:tcW w:w="2217" w:type="dxa"/>
            <w:shd w:val="clear" w:color="auto" w:fill="9CC2E5" w:themeFill="accent1" w:themeFillTint="99"/>
            <w:vAlign w:val="center"/>
          </w:tcPr>
          <w:p w:rsidR="00B16AC6" w:rsidRPr="00B16AC6" w:rsidRDefault="00B16AC6" w:rsidP="00B16AC6">
            <w:pPr>
              <w:spacing w:after="120"/>
              <w:jc w:val="center"/>
              <w:rPr>
                <w:rFonts w:ascii="Arial" w:hAnsi="Arial" w:cs="Arial"/>
                <w:b/>
                <w:bCs/>
                <w:kern w:val="0"/>
                <w:sz w:val="22"/>
                <w:szCs w:val="22"/>
                <w:lang w:val="es-MX"/>
              </w:rPr>
            </w:pPr>
            <w:r w:rsidRPr="00B16AC6">
              <w:rPr>
                <w:rFonts w:ascii="Arial" w:hAnsi="Arial" w:cs="Arial"/>
                <w:b/>
                <w:bCs/>
                <w:kern w:val="0"/>
                <w:sz w:val="22"/>
                <w:szCs w:val="22"/>
                <w:lang w:val="es-MX"/>
              </w:rPr>
              <w:t>TEMPORADA</w:t>
            </w:r>
          </w:p>
        </w:tc>
        <w:tc>
          <w:tcPr>
            <w:tcW w:w="1316" w:type="dxa"/>
            <w:shd w:val="clear" w:color="auto" w:fill="9CC2E5" w:themeFill="accent1" w:themeFillTint="99"/>
            <w:vAlign w:val="center"/>
          </w:tcPr>
          <w:p w:rsidR="00B16AC6" w:rsidRPr="00B16AC6" w:rsidRDefault="00B16AC6" w:rsidP="00B16AC6">
            <w:pPr>
              <w:spacing w:after="120"/>
              <w:jc w:val="center"/>
              <w:rPr>
                <w:rFonts w:ascii="Arial" w:hAnsi="Arial" w:cs="Arial"/>
                <w:b/>
                <w:bCs/>
                <w:kern w:val="0"/>
                <w:sz w:val="22"/>
                <w:szCs w:val="22"/>
                <w:lang w:val="es-MX"/>
              </w:rPr>
            </w:pPr>
            <w:r w:rsidRPr="00B16AC6">
              <w:rPr>
                <w:rFonts w:ascii="Arial" w:hAnsi="Arial" w:cs="Arial"/>
                <w:b/>
                <w:bCs/>
                <w:kern w:val="0"/>
                <w:sz w:val="22"/>
                <w:szCs w:val="22"/>
                <w:lang w:val="es-MX"/>
              </w:rPr>
              <w:t>SENCILLA</w:t>
            </w:r>
          </w:p>
        </w:tc>
        <w:tc>
          <w:tcPr>
            <w:tcW w:w="1186" w:type="dxa"/>
            <w:shd w:val="clear" w:color="auto" w:fill="9CC2E5" w:themeFill="accent1" w:themeFillTint="99"/>
            <w:vAlign w:val="center"/>
          </w:tcPr>
          <w:p w:rsidR="00B16AC6" w:rsidRPr="00B16AC6" w:rsidRDefault="00B16AC6" w:rsidP="00B16AC6">
            <w:pPr>
              <w:spacing w:after="120"/>
              <w:jc w:val="center"/>
              <w:rPr>
                <w:rFonts w:ascii="Arial" w:hAnsi="Arial" w:cs="Arial"/>
                <w:b/>
                <w:bCs/>
                <w:kern w:val="0"/>
                <w:sz w:val="22"/>
                <w:szCs w:val="22"/>
                <w:lang w:val="es-MX"/>
              </w:rPr>
            </w:pPr>
            <w:r w:rsidRPr="00B16AC6">
              <w:rPr>
                <w:rFonts w:ascii="Arial" w:hAnsi="Arial" w:cs="Arial"/>
                <w:b/>
                <w:bCs/>
                <w:kern w:val="0"/>
                <w:sz w:val="22"/>
                <w:szCs w:val="22"/>
                <w:lang w:val="es-MX"/>
              </w:rPr>
              <w:t>DOBLE</w:t>
            </w:r>
          </w:p>
        </w:tc>
        <w:tc>
          <w:tcPr>
            <w:tcW w:w="999" w:type="dxa"/>
            <w:shd w:val="clear" w:color="auto" w:fill="9CC2E5" w:themeFill="accent1" w:themeFillTint="99"/>
            <w:vAlign w:val="center"/>
          </w:tcPr>
          <w:p w:rsidR="00B16AC6" w:rsidRPr="00B16AC6" w:rsidRDefault="00B16AC6" w:rsidP="00B16AC6">
            <w:pPr>
              <w:spacing w:after="120"/>
              <w:jc w:val="center"/>
              <w:rPr>
                <w:rFonts w:ascii="Arial" w:hAnsi="Arial" w:cs="Arial"/>
                <w:b/>
                <w:bCs/>
                <w:kern w:val="0"/>
                <w:sz w:val="22"/>
                <w:szCs w:val="22"/>
                <w:lang w:val="es-MX"/>
              </w:rPr>
            </w:pPr>
            <w:r w:rsidRPr="00B16AC6">
              <w:rPr>
                <w:rFonts w:ascii="Arial" w:hAnsi="Arial" w:cs="Arial"/>
                <w:b/>
                <w:bCs/>
                <w:kern w:val="0"/>
                <w:sz w:val="22"/>
                <w:szCs w:val="22"/>
                <w:lang w:val="es-MX"/>
              </w:rPr>
              <w:t>TRIPLE</w:t>
            </w:r>
          </w:p>
        </w:tc>
        <w:tc>
          <w:tcPr>
            <w:tcW w:w="1221" w:type="dxa"/>
            <w:shd w:val="clear" w:color="auto" w:fill="9CC2E5" w:themeFill="accent1" w:themeFillTint="99"/>
            <w:vAlign w:val="center"/>
          </w:tcPr>
          <w:p w:rsidR="00B16AC6" w:rsidRPr="00B16AC6" w:rsidRDefault="00B16AC6" w:rsidP="00B16AC6">
            <w:pPr>
              <w:spacing w:after="120"/>
              <w:jc w:val="center"/>
              <w:rPr>
                <w:rFonts w:ascii="Arial" w:hAnsi="Arial" w:cs="Arial"/>
                <w:b/>
                <w:bCs/>
                <w:kern w:val="0"/>
                <w:sz w:val="22"/>
                <w:szCs w:val="22"/>
                <w:lang w:val="es-MX"/>
              </w:rPr>
            </w:pPr>
            <w:r w:rsidRPr="00B16AC6">
              <w:rPr>
                <w:rFonts w:ascii="Arial" w:hAnsi="Arial" w:cs="Arial"/>
                <w:b/>
                <w:bCs/>
                <w:kern w:val="0"/>
                <w:sz w:val="22"/>
                <w:szCs w:val="22"/>
                <w:lang w:val="es-MX"/>
              </w:rPr>
              <w:t>MENOR</w:t>
            </w:r>
          </w:p>
        </w:tc>
      </w:tr>
      <w:tr w:rsidR="00B16AC6" w:rsidRPr="00B16AC6" w:rsidTr="00AF4129">
        <w:trPr>
          <w:trHeight w:val="780"/>
          <w:jc w:val="center"/>
        </w:trPr>
        <w:tc>
          <w:tcPr>
            <w:tcW w:w="4395" w:type="dxa"/>
            <w:vMerge w:val="restart"/>
            <w:shd w:val="clear" w:color="auto" w:fill="DEEAF6" w:themeFill="accent1" w:themeFillTint="33"/>
            <w:vAlign w:val="center"/>
          </w:tcPr>
          <w:p w:rsidR="00B16AC6" w:rsidRPr="00AF4129" w:rsidRDefault="00B16AC6" w:rsidP="00B16AC6">
            <w:pPr>
              <w:spacing w:after="120"/>
              <w:jc w:val="center"/>
              <w:rPr>
                <w:rFonts w:ascii="Arial" w:hAnsi="Arial" w:cs="Arial"/>
                <w:b/>
                <w:bCs/>
                <w:kern w:val="0"/>
                <w:sz w:val="22"/>
                <w:szCs w:val="22"/>
              </w:rPr>
            </w:pPr>
            <w:r w:rsidRPr="00AF4129">
              <w:rPr>
                <w:rFonts w:ascii="Arial" w:hAnsi="Arial" w:cs="Arial"/>
                <w:b/>
                <w:bCs/>
                <w:kern w:val="0"/>
                <w:sz w:val="22"/>
                <w:szCs w:val="22"/>
              </w:rPr>
              <w:t>MEXICO – REGENTE 4* / PREMIER 4*</w:t>
            </w:r>
          </w:p>
          <w:p w:rsidR="00B16AC6" w:rsidRPr="00AF4129" w:rsidRDefault="00B16AC6" w:rsidP="00B16AC6">
            <w:pPr>
              <w:spacing w:after="120"/>
              <w:jc w:val="center"/>
              <w:rPr>
                <w:rFonts w:ascii="Arial" w:hAnsi="Arial" w:cs="Arial"/>
                <w:b/>
                <w:bCs/>
                <w:kern w:val="0"/>
                <w:sz w:val="22"/>
                <w:szCs w:val="22"/>
              </w:rPr>
            </w:pPr>
            <w:r w:rsidRPr="00AF4129">
              <w:rPr>
                <w:rFonts w:ascii="Arial" w:hAnsi="Arial" w:cs="Arial"/>
                <w:b/>
                <w:bCs/>
                <w:kern w:val="0"/>
                <w:sz w:val="22"/>
                <w:szCs w:val="22"/>
              </w:rPr>
              <w:t>TAXCO –  MONTETAXCO 5*</w:t>
            </w:r>
          </w:p>
          <w:p w:rsidR="00B16AC6" w:rsidRPr="00B16AC6" w:rsidRDefault="00B16AC6" w:rsidP="00B16AC6">
            <w:pPr>
              <w:spacing w:after="120"/>
              <w:jc w:val="center"/>
              <w:rPr>
                <w:rFonts w:ascii="Arial" w:hAnsi="Arial" w:cs="Arial"/>
                <w:b/>
                <w:bCs/>
                <w:kern w:val="0"/>
                <w:sz w:val="22"/>
                <w:szCs w:val="22"/>
                <w:lang w:val="es-MX"/>
              </w:rPr>
            </w:pPr>
            <w:r w:rsidRPr="00AF4129">
              <w:rPr>
                <w:rFonts w:ascii="Arial" w:hAnsi="Arial" w:cs="Arial"/>
                <w:b/>
                <w:bCs/>
                <w:kern w:val="0"/>
                <w:sz w:val="22"/>
                <w:szCs w:val="22"/>
              </w:rPr>
              <w:t>ACAPULCO – COPACABANA 4*</w:t>
            </w:r>
          </w:p>
        </w:tc>
        <w:tc>
          <w:tcPr>
            <w:tcW w:w="2217" w:type="dxa"/>
            <w:shd w:val="clear" w:color="auto" w:fill="DEEAF6" w:themeFill="accent1" w:themeFillTint="33"/>
            <w:vAlign w:val="center"/>
          </w:tcPr>
          <w:p w:rsidR="00B16AC6" w:rsidRPr="00B16AC6" w:rsidRDefault="00B16AC6" w:rsidP="00B16AC6">
            <w:pPr>
              <w:widowControl/>
              <w:overflowPunct/>
              <w:adjustRightInd/>
              <w:jc w:val="center"/>
              <w:rPr>
                <w:rFonts w:ascii="Arial" w:hAnsi="Arial" w:cs="Arial"/>
                <w:b/>
                <w:bCs/>
                <w:kern w:val="0"/>
                <w:sz w:val="22"/>
                <w:szCs w:val="22"/>
                <w:lang w:val="es-MX"/>
              </w:rPr>
            </w:pPr>
            <w:r w:rsidRPr="00AF4129">
              <w:rPr>
                <w:rFonts w:ascii="Arial" w:hAnsi="Arial" w:cs="Arial"/>
                <w:b/>
                <w:bCs/>
                <w:kern w:val="0"/>
                <w:sz w:val="22"/>
                <w:szCs w:val="22"/>
                <w:lang w:val="es-MX"/>
              </w:rPr>
              <w:t>06 ENE – 11 ABR 28 ABR – 19 DIC</w:t>
            </w:r>
          </w:p>
        </w:tc>
        <w:tc>
          <w:tcPr>
            <w:tcW w:w="1316" w:type="dxa"/>
            <w:shd w:val="clear" w:color="auto" w:fill="DEEAF6" w:themeFill="accent1" w:themeFillTint="33"/>
            <w:vAlign w:val="center"/>
          </w:tcPr>
          <w:p w:rsidR="00B16AC6" w:rsidRPr="00B16AC6" w:rsidRDefault="00B16AC6" w:rsidP="00B16AC6">
            <w:pPr>
              <w:jc w:val="center"/>
              <w:rPr>
                <w:rFonts w:ascii="Arial" w:hAnsi="Arial" w:cs="Arial"/>
                <w:b/>
                <w:sz w:val="22"/>
                <w:szCs w:val="22"/>
              </w:rPr>
            </w:pPr>
            <w:r w:rsidRPr="00AF4129">
              <w:rPr>
                <w:rFonts w:ascii="Arial" w:hAnsi="Arial" w:cs="Arial"/>
                <w:b/>
                <w:sz w:val="22"/>
                <w:szCs w:val="22"/>
              </w:rPr>
              <w:t>21,279</w:t>
            </w:r>
          </w:p>
        </w:tc>
        <w:tc>
          <w:tcPr>
            <w:tcW w:w="1186"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14,942</w:t>
            </w:r>
          </w:p>
        </w:tc>
        <w:tc>
          <w:tcPr>
            <w:tcW w:w="999"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13,927</w:t>
            </w:r>
          </w:p>
        </w:tc>
        <w:tc>
          <w:tcPr>
            <w:tcW w:w="1221"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8,679</w:t>
            </w:r>
          </w:p>
        </w:tc>
      </w:tr>
      <w:tr w:rsidR="00B16AC6" w:rsidRPr="00B16AC6" w:rsidTr="00AF4129">
        <w:trPr>
          <w:trHeight w:val="154"/>
          <w:jc w:val="center"/>
        </w:trPr>
        <w:tc>
          <w:tcPr>
            <w:tcW w:w="4395" w:type="dxa"/>
            <w:vMerge/>
            <w:shd w:val="clear" w:color="auto" w:fill="DEEAF6" w:themeFill="accent1" w:themeFillTint="33"/>
            <w:vAlign w:val="center"/>
          </w:tcPr>
          <w:p w:rsidR="00B16AC6" w:rsidRPr="00B16AC6" w:rsidRDefault="00B16AC6" w:rsidP="00B16AC6">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B16AC6" w:rsidRPr="00B16AC6" w:rsidRDefault="00B16AC6" w:rsidP="00B16AC6">
            <w:pPr>
              <w:widowControl/>
              <w:overflowPunct/>
              <w:adjustRightInd/>
              <w:jc w:val="center"/>
              <w:rPr>
                <w:rFonts w:ascii="Arial" w:hAnsi="Arial" w:cs="Arial"/>
                <w:b/>
                <w:bCs/>
                <w:kern w:val="0"/>
                <w:sz w:val="22"/>
                <w:szCs w:val="22"/>
                <w:lang w:val="es-MX"/>
              </w:rPr>
            </w:pPr>
            <w:r w:rsidRPr="00AF4129">
              <w:rPr>
                <w:rFonts w:ascii="Arial" w:hAnsi="Arial" w:cs="Arial"/>
                <w:b/>
                <w:bCs/>
                <w:kern w:val="0"/>
                <w:sz w:val="22"/>
                <w:szCs w:val="22"/>
                <w:lang w:val="es-MX"/>
              </w:rPr>
              <w:t>12 ABR – 27 ABR</w:t>
            </w:r>
          </w:p>
        </w:tc>
        <w:tc>
          <w:tcPr>
            <w:tcW w:w="1316" w:type="dxa"/>
            <w:shd w:val="clear" w:color="auto" w:fill="DEEAF6" w:themeFill="accent1" w:themeFillTint="33"/>
            <w:vAlign w:val="center"/>
          </w:tcPr>
          <w:p w:rsidR="00B16AC6" w:rsidRPr="00AF4129" w:rsidRDefault="00B16AC6" w:rsidP="00B16AC6">
            <w:pPr>
              <w:jc w:val="center"/>
              <w:rPr>
                <w:rFonts w:ascii="Arial" w:hAnsi="Arial" w:cs="Arial"/>
                <w:b/>
                <w:sz w:val="22"/>
                <w:szCs w:val="22"/>
              </w:rPr>
            </w:pPr>
            <w:r w:rsidRPr="00AF4129">
              <w:rPr>
                <w:rFonts w:ascii="Arial" w:hAnsi="Arial" w:cs="Arial"/>
                <w:b/>
                <w:sz w:val="22"/>
                <w:szCs w:val="22"/>
              </w:rPr>
              <w:t>21,859</w:t>
            </w:r>
          </w:p>
        </w:tc>
        <w:tc>
          <w:tcPr>
            <w:tcW w:w="1186"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15,716</w:t>
            </w:r>
          </w:p>
        </w:tc>
        <w:tc>
          <w:tcPr>
            <w:tcW w:w="999"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14,676</w:t>
            </w:r>
          </w:p>
        </w:tc>
        <w:tc>
          <w:tcPr>
            <w:tcW w:w="1221"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9,235</w:t>
            </w:r>
          </w:p>
        </w:tc>
      </w:tr>
      <w:tr w:rsidR="00B16AC6" w:rsidRPr="00B16AC6" w:rsidTr="00AF4129">
        <w:trPr>
          <w:trHeight w:val="832"/>
          <w:jc w:val="center"/>
        </w:trPr>
        <w:tc>
          <w:tcPr>
            <w:tcW w:w="4395" w:type="dxa"/>
            <w:vMerge w:val="restart"/>
            <w:shd w:val="clear" w:color="auto" w:fill="BDD6EE" w:themeFill="accent1" w:themeFillTint="66"/>
            <w:vAlign w:val="center"/>
          </w:tcPr>
          <w:p w:rsidR="00B16AC6" w:rsidRPr="00AF4129" w:rsidRDefault="00B16AC6" w:rsidP="00B16AC6">
            <w:pPr>
              <w:jc w:val="center"/>
              <w:rPr>
                <w:rFonts w:ascii="Arial" w:hAnsi="Arial" w:cs="Arial"/>
                <w:b/>
                <w:bCs/>
                <w:color w:val="000000"/>
                <w:sz w:val="22"/>
                <w:szCs w:val="22"/>
              </w:rPr>
            </w:pPr>
            <w:r w:rsidRPr="00AF4129">
              <w:rPr>
                <w:rFonts w:ascii="Arial" w:hAnsi="Arial" w:cs="Arial"/>
                <w:b/>
                <w:bCs/>
                <w:color w:val="000000"/>
                <w:sz w:val="22"/>
                <w:szCs w:val="22"/>
              </w:rPr>
              <w:t>MEXICO – ROYAL REFORMA 4* / CITY EXPRESS A 4*</w:t>
            </w:r>
          </w:p>
          <w:p w:rsidR="00B16AC6" w:rsidRPr="00AF4129" w:rsidRDefault="00B16AC6" w:rsidP="00B16AC6">
            <w:pPr>
              <w:jc w:val="center"/>
              <w:rPr>
                <w:rFonts w:ascii="Arial" w:hAnsi="Arial" w:cs="Arial"/>
                <w:b/>
                <w:bCs/>
                <w:color w:val="000000"/>
                <w:sz w:val="22"/>
                <w:szCs w:val="22"/>
              </w:rPr>
            </w:pPr>
            <w:r w:rsidRPr="00AF4129">
              <w:rPr>
                <w:rFonts w:ascii="Arial" w:hAnsi="Arial" w:cs="Arial"/>
                <w:b/>
                <w:bCs/>
                <w:color w:val="000000"/>
                <w:sz w:val="22"/>
                <w:szCs w:val="22"/>
              </w:rPr>
              <w:t>TAXCO –   MONTETAXCO 5*</w:t>
            </w:r>
          </w:p>
          <w:p w:rsidR="00B16AC6" w:rsidRPr="00B16AC6" w:rsidRDefault="00B16AC6" w:rsidP="00B16AC6">
            <w:pPr>
              <w:spacing w:after="120"/>
              <w:jc w:val="center"/>
              <w:rPr>
                <w:rFonts w:ascii="Arial" w:hAnsi="Arial" w:cs="Arial"/>
                <w:b/>
                <w:bCs/>
                <w:kern w:val="0"/>
                <w:sz w:val="22"/>
                <w:szCs w:val="22"/>
                <w:lang w:val="es-MX"/>
              </w:rPr>
            </w:pPr>
            <w:r w:rsidRPr="00AF4129">
              <w:rPr>
                <w:rFonts w:ascii="Arial" w:hAnsi="Arial" w:cs="Arial"/>
                <w:b/>
                <w:bCs/>
                <w:color w:val="000000"/>
                <w:sz w:val="22"/>
                <w:szCs w:val="22"/>
              </w:rPr>
              <w:t>ACAPULCO – EMPORIO ACAPULCO 4*</w:t>
            </w:r>
          </w:p>
        </w:tc>
        <w:tc>
          <w:tcPr>
            <w:tcW w:w="2217" w:type="dxa"/>
            <w:shd w:val="clear" w:color="auto" w:fill="BDD6EE" w:themeFill="accent1" w:themeFillTint="66"/>
            <w:vAlign w:val="center"/>
          </w:tcPr>
          <w:p w:rsidR="00B16AC6" w:rsidRPr="00B16AC6" w:rsidRDefault="00B16AC6" w:rsidP="00B16AC6">
            <w:pPr>
              <w:widowControl/>
              <w:overflowPunct/>
              <w:adjustRightInd/>
              <w:jc w:val="center"/>
              <w:rPr>
                <w:rFonts w:ascii="Arial" w:hAnsi="Arial" w:cs="Arial"/>
                <w:b/>
                <w:bCs/>
                <w:kern w:val="0"/>
                <w:sz w:val="22"/>
                <w:szCs w:val="22"/>
                <w:lang w:val="es-MX"/>
              </w:rPr>
            </w:pPr>
            <w:r w:rsidRPr="00AF4129">
              <w:rPr>
                <w:rFonts w:ascii="Arial" w:hAnsi="Arial" w:cs="Arial"/>
                <w:b/>
                <w:bCs/>
                <w:kern w:val="0"/>
                <w:sz w:val="22"/>
                <w:szCs w:val="22"/>
                <w:lang w:val="es-MX"/>
              </w:rPr>
              <w:t>04 ENE – 13 ABR 23 ABR – 19 DIC</w:t>
            </w:r>
          </w:p>
        </w:tc>
        <w:tc>
          <w:tcPr>
            <w:tcW w:w="1316" w:type="dxa"/>
            <w:shd w:val="clear" w:color="auto" w:fill="BDD6EE" w:themeFill="accent1" w:themeFillTint="66"/>
            <w:vAlign w:val="center"/>
          </w:tcPr>
          <w:p w:rsidR="00B16AC6" w:rsidRPr="00AF4129" w:rsidRDefault="00B16AC6" w:rsidP="00B16AC6">
            <w:pPr>
              <w:jc w:val="center"/>
              <w:rPr>
                <w:rFonts w:ascii="Arial" w:hAnsi="Arial" w:cs="Arial"/>
                <w:b/>
                <w:sz w:val="22"/>
                <w:szCs w:val="22"/>
              </w:rPr>
            </w:pPr>
            <w:r w:rsidRPr="00AF4129">
              <w:rPr>
                <w:rFonts w:ascii="Arial" w:hAnsi="Arial" w:cs="Arial"/>
                <w:b/>
                <w:sz w:val="22"/>
                <w:szCs w:val="22"/>
              </w:rPr>
              <w:t>23,116</w:t>
            </w:r>
          </w:p>
        </w:tc>
        <w:tc>
          <w:tcPr>
            <w:tcW w:w="1186" w:type="dxa"/>
            <w:shd w:val="clear" w:color="auto" w:fill="BDD6EE" w:themeFill="accent1" w:themeFillTint="66"/>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16,394</w:t>
            </w:r>
          </w:p>
        </w:tc>
        <w:tc>
          <w:tcPr>
            <w:tcW w:w="999" w:type="dxa"/>
            <w:shd w:val="clear" w:color="auto" w:fill="BDD6EE" w:themeFill="accent1" w:themeFillTint="66"/>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15,258</w:t>
            </w:r>
          </w:p>
        </w:tc>
        <w:tc>
          <w:tcPr>
            <w:tcW w:w="1221" w:type="dxa"/>
            <w:shd w:val="clear" w:color="auto" w:fill="BDD6EE" w:themeFill="accent1" w:themeFillTint="66"/>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8,534</w:t>
            </w:r>
          </w:p>
        </w:tc>
      </w:tr>
      <w:tr w:rsidR="00B16AC6" w:rsidRPr="00B16AC6" w:rsidTr="00AF4129">
        <w:trPr>
          <w:trHeight w:val="428"/>
          <w:jc w:val="center"/>
        </w:trPr>
        <w:tc>
          <w:tcPr>
            <w:tcW w:w="4395" w:type="dxa"/>
            <w:vMerge/>
            <w:shd w:val="clear" w:color="auto" w:fill="BDD6EE" w:themeFill="accent1" w:themeFillTint="66"/>
            <w:vAlign w:val="center"/>
          </w:tcPr>
          <w:p w:rsidR="00B16AC6" w:rsidRPr="00B16AC6" w:rsidRDefault="00B16AC6" w:rsidP="00B16AC6">
            <w:pPr>
              <w:jc w:val="center"/>
              <w:rPr>
                <w:rFonts w:ascii="Arial" w:hAnsi="Arial" w:cs="Arial"/>
                <w:b/>
                <w:bCs/>
                <w:kern w:val="0"/>
                <w:sz w:val="22"/>
                <w:szCs w:val="22"/>
                <w:lang w:val="es-MX"/>
              </w:rPr>
            </w:pPr>
          </w:p>
        </w:tc>
        <w:tc>
          <w:tcPr>
            <w:tcW w:w="2217" w:type="dxa"/>
            <w:shd w:val="clear" w:color="auto" w:fill="BDD6EE" w:themeFill="accent1" w:themeFillTint="66"/>
            <w:vAlign w:val="center"/>
          </w:tcPr>
          <w:p w:rsidR="00B16AC6" w:rsidRPr="00B16AC6" w:rsidRDefault="00B16AC6" w:rsidP="00B16AC6">
            <w:pPr>
              <w:widowControl/>
              <w:overflowPunct/>
              <w:adjustRightInd/>
              <w:jc w:val="center"/>
              <w:rPr>
                <w:rFonts w:ascii="Arial" w:hAnsi="Arial" w:cs="Arial"/>
                <w:b/>
                <w:bCs/>
                <w:kern w:val="0"/>
                <w:sz w:val="22"/>
                <w:szCs w:val="22"/>
                <w:lang w:val="es-MX"/>
              </w:rPr>
            </w:pPr>
            <w:r w:rsidRPr="00AF4129">
              <w:rPr>
                <w:rFonts w:ascii="Arial" w:hAnsi="Arial" w:cs="Arial"/>
                <w:b/>
                <w:bCs/>
                <w:kern w:val="0"/>
                <w:sz w:val="22"/>
                <w:szCs w:val="22"/>
                <w:lang w:val="es-MX"/>
              </w:rPr>
              <w:t>14 ABR – 22 ABR</w:t>
            </w:r>
          </w:p>
        </w:tc>
        <w:tc>
          <w:tcPr>
            <w:tcW w:w="1316" w:type="dxa"/>
            <w:shd w:val="clear" w:color="auto" w:fill="BDD6EE" w:themeFill="accent1" w:themeFillTint="66"/>
            <w:vAlign w:val="center"/>
          </w:tcPr>
          <w:p w:rsidR="00B16AC6" w:rsidRPr="00AF4129" w:rsidRDefault="00B16AC6" w:rsidP="00B16AC6">
            <w:pPr>
              <w:jc w:val="center"/>
              <w:rPr>
                <w:rFonts w:ascii="Arial" w:hAnsi="Arial" w:cs="Arial"/>
                <w:b/>
                <w:sz w:val="22"/>
                <w:szCs w:val="22"/>
              </w:rPr>
            </w:pPr>
            <w:r w:rsidRPr="00AF4129">
              <w:rPr>
                <w:rFonts w:ascii="Arial" w:hAnsi="Arial" w:cs="Arial"/>
                <w:b/>
                <w:sz w:val="22"/>
                <w:szCs w:val="22"/>
              </w:rPr>
              <w:t>27,469</w:t>
            </w:r>
          </w:p>
        </w:tc>
        <w:tc>
          <w:tcPr>
            <w:tcW w:w="1186" w:type="dxa"/>
            <w:shd w:val="clear" w:color="auto" w:fill="BDD6EE" w:themeFill="accent1" w:themeFillTint="66"/>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18,571</w:t>
            </w:r>
          </w:p>
        </w:tc>
        <w:tc>
          <w:tcPr>
            <w:tcW w:w="999" w:type="dxa"/>
            <w:shd w:val="clear" w:color="auto" w:fill="BDD6EE" w:themeFill="accent1" w:themeFillTint="66"/>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16,708</w:t>
            </w:r>
          </w:p>
        </w:tc>
        <w:tc>
          <w:tcPr>
            <w:tcW w:w="1221" w:type="dxa"/>
            <w:shd w:val="clear" w:color="auto" w:fill="BDD6EE" w:themeFill="accent1" w:themeFillTint="66"/>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10,420</w:t>
            </w:r>
          </w:p>
        </w:tc>
      </w:tr>
      <w:tr w:rsidR="00B16AC6" w:rsidRPr="00B16AC6" w:rsidTr="00AF4129">
        <w:trPr>
          <w:trHeight w:val="307"/>
          <w:jc w:val="center"/>
        </w:trPr>
        <w:tc>
          <w:tcPr>
            <w:tcW w:w="4395" w:type="dxa"/>
            <w:vMerge w:val="restart"/>
            <w:shd w:val="clear" w:color="auto" w:fill="DEEAF6" w:themeFill="accent1" w:themeFillTint="33"/>
            <w:vAlign w:val="center"/>
          </w:tcPr>
          <w:p w:rsidR="00B16AC6" w:rsidRPr="00AF4129" w:rsidRDefault="00B16AC6" w:rsidP="00B16AC6">
            <w:pPr>
              <w:spacing w:after="120"/>
              <w:jc w:val="center"/>
              <w:rPr>
                <w:rFonts w:ascii="Arial" w:hAnsi="Arial" w:cs="Arial"/>
                <w:b/>
                <w:bCs/>
                <w:kern w:val="0"/>
                <w:sz w:val="22"/>
                <w:szCs w:val="22"/>
                <w:lang w:val="es-MX"/>
              </w:rPr>
            </w:pPr>
            <w:r w:rsidRPr="00AF4129">
              <w:rPr>
                <w:rFonts w:ascii="Arial" w:hAnsi="Arial" w:cs="Arial"/>
                <w:b/>
                <w:bCs/>
                <w:kern w:val="0"/>
                <w:sz w:val="22"/>
                <w:szCs w:val="22"/>
                <w:lang w:val="es-MX"/>
              </w:rPr>
              <w:t>MEXICO – COURTYARD 5* / SEVILLA PALACE 5*</w:t>
            </w:r>
          </w:p>
          <w:p w:rsidR="00B16AC6" w:rsidRPr="00AF4129" w:rsidRDefault="00B16AC6" w:rsidP="00B16AC6">
            <w:pPr>
              <w:spacing w:after="120"/>
              <w:jc w:val="center"/>
              <w:rPr>
                <w:rFonts w:ascii="Arial" w:hAnsi="Arial" w:cs="Arial"/>
                <w:b/>
                <w:bCs/>
                <w:kern w:val="0"/>
                <w:sz w:val="22"/>
                <w:szCs w:val="22"/>
                <w:lang w:val="es-MX"/>
              </w:rPr>
            </w:pPr>
            <w:r w:rsidRPr="00AF4129">
              <w:rPr>
                <w:rFonts w:ascii="Arial" w:hAnsi="Arial" w:cs="Arial"/>
                <w:b/>
                <w:bCs/>
                <w:kern w:val="0"/>
                <w:sz w:val="22"/>
                <w:szCs w:val="22"/>
                <w:lang w:val="es-MX"/>
              </w:rPr>
              <w:t>TAXCO –  MONTETAXCO 5*</w:t>
            </w:r>
          </w:p>
          <w:p w:rsidR="00B16AC6" w:rsidRPr="00B16AC6" w:rsidRDefault="00B16AC6" w:rsidP="00B16AC6">
            <w:pPr>
              <w:spacing w:after="120"/>
              <w:jc w:val="center"/>
              <w:rPr>
                <w:rFonts w:ascii="Arial" w:hAnsi="Arial" w:cs="Arial"/>
                <w:b/>
                <w:bCs/>
                <w:kern w:val="0"/>
                <w:sz w:val="22"/>
                <w:szCs w:val="22"/>
                <w:lang w:val="es-MX"/>
              </w:rPr>
            </w:pPr>
            <w:r w:rsidRPr="00AF4129">
              <w:rPr>
                <w:rFonts w:ascii="Arial" w:hAnsi="Arial" w:cs="Arial"/>
                <w:b/>
                <w:bCs/>
                <w:kern w:val="0"/>
                <w:sz w:val="22"/>
                <w:szCs w:val="22"/>
                <w:lang w:val="es-MX"/>
              </w:rPr>
              <w:t>ACAPULCO – KRYSTAL BEACH ACAPULCO 4*</w:t>
            </w:r>
          </w:p>
        </w:tc>
        <w:tc>
          <w:tcPr>
            <w:tcW w:w="2217" w:type="dxa"/>
            <w:shd w:val="clear" w:color="auto" w:fill="DEEAF6" w:themeFill="accent1" w:themeFillTint="33"/>
            <w:vAlign w:val="center"/>
          </w:tcPr>
          <w:p w:rsidR="00B16AC6" w:rsidRPr="00B16AC6" w:rsidRDefault="00B16AC6" w:rsidP="00B16AC6">
            <w:pPr>
              <w:widowControl/>
              <w:overflowPunct/>
              <w:adjustRightInd/>
              <w:jc w:val="center"/>
              <w:rPr>
                <w:rFonts w:ascii="Arial" w:hAnsi="Arial" w:cs="Arial"/>
                <w:b/>
                <w:bCs/>
                <w:kern w:val="0"/>
                <w:sz w:val="22"/>
                <w:szCs w:val="22"/>
                <w:lang w:val="es-MX"/>
              </w:rPr>
            </w:pPr>
            <w:r w:rsidRPr="00AF4129">
              <w:rPr>
                <w:rFonts w:ascii="Arial" w:hAnsi="Arial" w:cs="Arial"/>
                <w:b/>
                <w:bCs/>
                <w:kern w:val="0"/>
                <w:sz w:val="22"/>
                <w:szCs w:val="22"/>
                <w:lang w:val="es-MX"/>
              </w:rPr>
              <w:t>05 ENE – 12 ABR 28 ABR – 05 JUL 18 AGO – 22 DIC</w:t>
            </w:r>
          </w:p>
        </w:tc>
        <w:tc>
          <w:tcPr>
            <w:tcW w:w="1316" w:type="dxa"/>
            <w:shd w:val="clear" w:color="auto" w:fill="DEEAF6" w:themeFill="accent1" w:themeFillTint="33"/>
            <w:vAlign w:val="center"/>
          </w:tcPr>
          <w:p w:rsidR="00B16AC6" w:rsidRPr="00AF4129" w:rsidRDefault="00B16AC6" w:rsidP="00B16AC6">
            <w:pPr>
              <w:jc w:val="center"/>
              <w:rPr>
                <w:rFonts w:ascii="Arial" w:hAnsi="Arial" w:cs="Arial"/>
                <w:b/>
                <w:sz w:val="22"/>
                <w:szCs w:val="22"/>
              </w:rPr>
            </w:pPr>
            <w:r w:rsidRPr="00AF4129">
              <w:rPr>
                <w:rFonts w:ascii="Arial" w:hAnsi="Arial" w:cs="Arial"/>
                <w:b/>
                <w:sz w:val="22"/>
                <w:szCs w:val="22"/>
              </w:rPr>
              <w:t>25,027</w:t>
            </w:r>
          </w:p>
        </w:tc>
        <w:tc>
          <w:tcPr>
            <w:tcW w:w="1186"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16,055</w:t>
            </w:r>
          </w:p>
        </w:tc>
        <w:tc>
          <w:tcPr>
            <w:tcW w:w="999"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15,547</w:t>
            </w:r>
          </w:p>
        </w:tc>
        <w:tc>
          <w:tcPr>
            <w:tcW w:w="1221"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8,534</w:t>
            </w:r>
          </w:p>
        </w:tc>
      </w:tr>
      <w:tr w:rsidR="00B16AC6" w:rsidRPr="00B16AC6" w:rsidTr="00AF4129">
        <w:trPr>
          <w:trHeight w:val="399"/>
          <w:jc w:val="center"/>
        </w:trPr>
        <w:tc>
          <w:tcPr>
            <w:tcW w:w="4395" w:type="dxa"/>
            <w:vMerge/>
            <w:shd w:val="clear" w:color="auto" w:fill="DEEAF6" w:themeFill="accent1" w:themeFillTint="33"/>
            <w:vAlign w:val="center"/>
          </w:tcPr>
          <w:p w:rsidR="00B16AC6" w:rsidRPr="00B16AC6" w:rsidRDefault="00B16AC6" w:rsidP="00B16AC6">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B16AC6" w:rsidRPr="00B16AC6" w:rsidRDefault="00B16AC6" w:rsidP="00B16AC6">
            <w:pPr>
              <w:widowControl/>
              <w:overflowPunct/>
              <w:adjustRightInd/>
              <w:jc w:val="center"/>
              <w:rPr>
                <w:rFonts w:ascii="Arial" w:hAnsi="Arial" w:cs="Arial"/>
                <w:b/>
                <w:bCs/>
                <w:kern w:val="0"/>
                <w:sz w:val="22"/>
                <w:szCs w:val="22"/>
                <w:lang w:val="es-MX"/>
              </w:rPr>
            </w:pPr>
            <w:r w:rsidRPr="00AF4129">
              <w:rPr>
                <w:rFonts w:ascii="Arial" w:hAnsi="Arial" w:cs="Arial"/>
                <w:b/>
                <w:bCs/>
                <w:kern w:val="0"/>
                <w:sz w:val="22"/>
                <w:szCs w:val="22"/>
                <w:lang w:val="es-MX"/>
              </w:rPr>
              <w:t>13 ABR – 27 ABR</w:t>
            </w:r>
          </w:p>
        </w:tc>
        <w:tc>
          <w:tcPr>
            <w:tcW w:w="1316" w:type="dxa"/>
            <w:shd w:val="clear" w:color="auto" w:fill="DEEAF6" w:themeFill="accent1" w:themeFillTint="33"/>
            <w:vAlign w:val="center"/>
          </w:tcPr>
          <w:p w:rsidR="00B16AC6" w:rsidRPr="00AF4129" w:rsidRDefault="00B16AC6" w:rsidP="00B16AC6">
            <w:pPr>
              <w:jc w:val="center"/>
              <w:rPr>
                <w:rFonts w:ascii="Arial" w:hAnsi="Arial" w:cs="Arial"/>
                <w:b/>
                <w:sz w:val="22"/>
                <w:szCs w:val="22"/>
              </w:rPr>
            </w:pPr>
            <w:r w:rsidRPr="00AF4129">
              <w:rPr>
                <w:rFonts w:ascii="Arial" w:hAnsi="Arial" w:cs="Arial"/>
                <w:b/>
                <w:sz w:val="22"/>
                <w:szCs w:val="22"/>
              </w:rPr>
              <w:t>29,089</w:t>
            </w:r>
          </w:p>
        </w:tc>
        <w:tc>
          <w:tcPr>
            <w:tcW w:w="1186"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20,118</w:t>
            </w:r>
          </w:p>
        </w:tc>
        <w:tc>
          <w:tcPr>
            <w:tcW w:w="999"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19,611</w:t>
            </w:r>
          </w:p>
        </w:tc>
        <w:tc>
          <w:tcPr>
            <w:tcW w:w="1221"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9,332</w:t>
            </w:r>
          </w:p>
        </w:tc>
      </w:tr>
      <w:tr w:rsidR="00B16AC6" w:rsidRPr="00B16AC6" w:rsidTr="00AF4129">
        <w:trPr>
          <w:trHeight w:val="276"/>
          <w:jc w:val="center"/>
        </w:trPr>
        <w:tc>
          <w:tcPr>
            <w:tcW w:w="4395" w:type="dxa"/>
            <w:vMerge/>
            <w:shd w:val="clear" w:color="auto" w:fill="DEEAF6" w:themeFill="accent1" w:themeFillTint="33"/>
            <w:vAlign w:val="center"/>
          </w:tcPr>
          <w:p w:rsidR="00B16AC6" w:rsidRPr="00B16AC6" w:rsidRDefault="00B16AC6" w:rsidP="00B16AC6">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B16AC6" w:rsidRPr="00B16AC6" w:rsidRDefault="00B16AC6" w:rsidP="00B16AC6">
            <w:pPr>
              <w:widowControl/>
              <w:overflowPunct/>
              <w:adjustRightInd/>
              <w:jc w:val="center"/>
              <w:rPr>
                <w:rFonts w:ascii="Arial" w:hAnsi="Arial" w:cs="Arial"/>
                <w:b/>
                <w:bCs/>
                <w:kern w:val="0"/>
                <w:sz w:val="22"/>
                <w:szCs w:val="22"/>
                <w:lang w:val="es-MX"/>
              </w:rPr>
            </w:pPr>
            <w:r w:rsidRPr="00AF4129">
              <w:rPr>
                <w:rFonts w:ascii="Arial" w:hAnsi="Arial" w:cs="Arial"/>
                <w:b/>
                <w:bCs/>
                <w:kern w:val="0"/>
                <w:sz w:val="22"/>
                <w:szCs w:val="22"/>
                <w:lang w:val="es-MX"/>
              </w:rPr>
              <w:t>06 JUL – 17 AGO</w:t>
            </w:r>
          </w:p>
        </w:tc>
        <w:tc>
          <w:tcPr>
            <w:tcW w:w="1316" w:type="dxa"/>
            <w:shd w:val="clear" w:color="auto" w:fill="DEEAF6" w:themeFill="accent1" w:themeFillTint="33"/>
            <w:vAlign w:val="center"/>
          </w:tcPr>
          <w:p w:rsidR="00B16AC6" w:rsidRPr="00AF4129" w:rsidRDefault="00B16AC6" w:rsidP="00B16AC6">
            <w:pPr>
              <w:jc w:val="center"/>
              <w:rPr>
                <w:rFonts w:ascii="Arial" w:hAnsi="Arial" w:cs="Arial"/>
                <w:b/>
                <w:sz w:val="22"/>
                <w:szCs w:val="22"/>
              </w:rPr>
            </w:pPr>
            <w:r w:rsidRPr="00AF4129">
              <w:rPr>
                <w:rFonts w:ascii="Arial" w:hAnsi="Arial" w:cs="Arial"/>
                <w:b/>
                <w:sz w:val="22"/>
                <w:szCs w:val="22"/>
              </w:rPr>
              <w:t>25,607</w:t>
            </w:r>
          </w:p>
        </w:tc>
        <w:tc>
          <w:tcPr>
            <w:tcW w:w="1186"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16,635</w:t>
            </w:r>
          </w:p>
        </w:tc>
        <w:tc>
          <w:tcPr>
            <w:tcW w:w="999"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16,128</w:t>
            </w:r>
          </w:p>
        </w:tc>
        <w:tc>
          <w:tcPr>
            <w:tcW w:w="1221" w:type="dxa"/>
            <w:shd w:val="clear" w:color="auto" w:fill="DEEAF6" w:themeFill="accent1" w:themeFillTint="33"/>
            <w:vAlign w:val="center"/>
          </w:tcPr>
          <w:p w:rsidR="00B16AC6" w:rsidRPr="00AF4129" w:rsidRDefault="00B16AC6" w:rsidP="00AF4129">
            <w:pPr>
              <w:jc w:val="center"/>
              <w:rPr>
                <w:rFonts w:ascii="Arial" w:hAnsi="Arial" w:cs="Arial"/>
                <w:b/>
                <w:sz w:val="22"/>
                <w:szCs w:val="22"/>
              </w:rPr>
            </w:pPr>
            <w:r w:rsidRPr="00AF4129">
              <w:rPr>
                <w:rFonts w:ascii="Arial" w:hAnsi="Arial" w:cs="Arial"/>
                <w:b/>
                <w:sz w:val="22"/>
                <w:szCs w:val="22"/>
              </w:rPr>
              <w:t>8,534</w:t>
            </w:r>
          </w:p>
        </w:tc>
      </w:tr>
    </w:tbl>
    <w:p w:rsidR="00FB2A35" w:rsidRPr="00D964D4" w:rsidRDefault="00FB2A35" w:rsidP="00CD0DF8">
      <w:pPr>
        <w:widowControl/>
        <w:overflowPunct/>
        <w:adjustRightInd/>
        <w:jc w:val="both"/>
        <w:rPr>
          <w:rFonts w:ascii="Arial" w:hAnsi="Arial" w:cs="Arial"/>
          <w:bCs/>
          <w:kern w:val="0"/>
          <w:sz w:val="22"/>
          <w:szCs w:val="22"/>
          <w:lang w:val="es-MX"/>
        </w:rPr>
      </w:pPr>
    </w:p>
    <w:p w:rsidR="00C06A52" w:rsidRDefault="009318F0" w:rsidP="00AF4129">
      <w:pPr>
        <w:widowControl/>
        <w:overflowPunct/>
        <w:adjustRightInd/>
        <w:jc w:val="both"/>
        <w:rPr>
          <w:rFonts w:ascii="Arial" w:hAnsi="Arial" w:cs="Arial"/>
          <w:b/>
          <w:bCs/>
          <w:kern w:val="0"/>
          <w:sz w:val="22"/>
          <w:szCs w:val="22"/>
          <w:lang w:val="es-MX"/>
        </w:rPr>
      </w:pPr>
      <w:r w:rsidRPr="0015382E">
        <w:rPr>
          <w:rFonts w:ascii="Arial" w:hAnsi="Arial" w:cs="Arial"/>
          <w:b/>
          <w:bCs/>
          <w:kern w:val="0"/>
          <w:sz w:val="22"/>
          <w:szCs w:val="22"/>
          <w:lang w:val="es-MX"/>
        </w:rPr>
        <w:t>Tarifas sujetas a cambio sin previo aviso y cupos sujetos a disponibilidad.</w:t>
      </w:r>
    </w:p>
    <w:p w:rsidR="00AF4129" w:rsidRPr="00AF4129" w:rsidRDefault="00AF4129" w:rsidP="00AF4129">
      <w:pPr>
        <w:widowControl/>
        <w:overflowPunct/>
        <w:adjustRightInd/>
        <w:jc w:val="both"/>
        <w:rPr>
          <w:rFonts w:ascii="Arial" w:hAnsi="Arial" w:cs="Arial"/>
          <w:b/>
          <w:bCs/>
          <w:kern w:val="0"/>
          <w:sz w:val="22"/>
          <w:szCs w:val="22"/>
          <w:lang w:val="es-MX"/>
        </w:rPr>
      </w:pPr>
      <w:r w:rsidRPr="00AF4129">
        <w:rPr>
          <w:rFonts w:ascii="Arial" w:hAnsi="Arial" w:cs="Arial"/>
          <w:b/>
          <w:bCs/>
          <w:kern w:val="0"/>
          <w:sz w:val="22"/>
          <w:szCs w:val="22"/>
          <w:lang w:val="es-MX"/>
        </w:rPr>
        <w:t xml:space="preserve">Xochimilco en </w:t>
      </w:r>
      <w:r>
        <w:rPr>
          <w:rFonts w:ascii="Arial" w:hAnsi="Arial" w:cs="Arial"/>
          <w:b/>
          <w:bCs/>
          <w:kern w:val="0"/>
          <w:sz w:val="22"/>
          <w:szCs w:val="22"/>
          <w:lang w:val="es-MX"/>
        </w:rPr>
        <w:t>recorrido</w:t>
      </w:r>
      <w:r w:rsidRPr="00AF4129">
        <w:rPr>
          <w:rFonts w:ascii="Arial" w:hAnsi="Arial" w:cs="Arial"/>
          <w:b/>
          <w:bCs/>
          <w:kern w:val="0"/>
          <w:sz w:val="22"/>
          <w:szCs w:val="22"/>
          <w:lang w:val="es-MX"/>
        </w:rPr>
        <w:t xml:space="preserve"> 36 usd por </w:t>
      </w:r>
      <w:r>
        <w:rPr>
          <w:rFonts w:ascii="Arial" w:hAnsi="Arial" w:cs="Arial"/>
          <w:b/>
          <w:bCs/>
          <w:kern w:val="0"/>
          <w:sz w:val="22"/>
          <w:szCs w:val="22"/>
          <w:lang w:val="es-MX"/>
        </w:rPr>
        <w:t>pasajero</w:t>
      </w:r>
    </w:p>
    <w:p w:rsidR="00D426B4" w:rsidRDefault="00AF4129" w:rsidP="00AF4129">
      <w:pPr>
        <w:widowControl/>
        <w:overflowPunct/>
        <w:adjustRightInd/>
        <w:jc w:val="both"/>
        <w:rPr>
          <w:rFonts w:ascii="Arial" w:hAnsi="Arial" w:cs="Arial"/>
          <w:b/>
          <w:bCs/>
          <w:kern w:val="0"/>
          <w:sz w:val="22"/>
          <w:szCs w:val="22"/>
          <w:lang w:val="es-MX"/>
        </w:rPr>
      </w:pPr>
      <w:r w:rsidRPr="00AF4129">
        <w:rPr>
          <w:rFonts w:ascii="Arial" w:hAnsi="Arial" w:cs="Arial"/>
          <w:b/>
          <w:bCs/>
          <w:kern w:val="0"/>
          <w:sz w:val="22"/>
          <w:szCs w:val="22"/>
          <w:lang w:val="es-MX"/>
        </w:rPr>
        <w:t>Aplica todo el año excepto 25 al 31 de octubre (Formula 1)</w:t>
      </w:r>
    </w:p>
    <w:p w:rsidR="00AF4129" w:rsidRDefault="00AF4129" w:rsidP="00AF4129">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p>
    <w:p w:rsidR="00AF4129" w:rsidRDefault="00AF4129" w:rsidP="00AF4129">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r w:rsidRPr="0015382E">
        <w:rPr>
          <w:rFonts w:ascii="Arial" w:eastAsia="Calibri" w:hAnsi="Arial" w:cs="Arial"/>
          <w:b/>
          <w:bCs/>
          <w:i/>
          <w:iCs/>
          <w:color w:val="1F487C"/>
          <w:spacing w:val="-1"/>
          <w:kern w:val="0"/>
          <w:sz w:val="22"/>
          <w:szCs w:val="22"/>
          <w:u w:val="single"/>
          <w:lang w:val="es-MX" w:eastAsia="en-US"/>
        </w:rPr>
        <w:t>ACOMODACIÓN</w:t>
      </w:r>
    </w:p>
    <w:p w:rsidR="000C4E14" w:rsidRDefault="00AF4129" w:rsidP="00932CA8">
      <w:pPr>
        <w:widowControl/>
        <w:overflowPunct/>
        <w:adjustRightInd/>
        <w:spacing w:after="120"/>
        <w:jc w:val="center"/>
        <w:rPr>
          <w:rFonts w:ascii="Arial" w:hAnsi="Arial" w:cs="Arial"/>
          <w:b/>
          <w:kern w:val="0"/>
          <w:sz w:val="22"/>
          <w:szCs w:val="22"/>
          <w:lang w:val="es-MX"/>
        </w:rPr>
      </w:pPr>
      <w:r>
        <w:rPr>
          <w:rFonts w:ascii="Arial" w:hAnsi="Arial" w:cs="Arial"/>
          <w:b/>
          <w:noProof/>
          <w:lang w:val="es-MX"/>
        </w:rPr>
        <w:drawing>
          <wp:inline distT="0" distB="0" distL="0" distR="0" wp14:anchorId="1EF7F43F" wp14:editId="2961D4CD">
            <wp:extent cx="4076700" cy="3294867"/>
            <wp:effectExtent l="0" t="0" r="0" b="1270"/>
            <wp:docPr id="4" name="Imagen 4" descr="acomo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mod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7139" cy="3303304"/>
                    </a:xfrm>
                    <a:prstGeom prst="rect">
                      <a:avLst/>
                    </a:prstGeom>
                    <a:noFill/>
                    <a:ln>
                      <a:noFill/>
                    </a:ln>
                  </pic:spPr>
                </pic:pic>
              </a:graphicData>
            </a:graphic>
          </wp:inline>
        </w:drawing>
      </w:r>
    </w:p>
    <w:sectPr w:rsidR="000C4E14" w:rsidSect="004C6641">
      <w:headerReference w:type="default" r:id="rId9"/>
      <w:footerReference w:type="default" r:id="rId10"/>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CF0" w:rsidRDefault="008B2CF0" w:rsidP="0096355B">
      <w:r>
        <w:separator/>
      </w:r>
    </w:p>
  </w:endnote>
  <w:endnote w:type="continuationSeparator" w:id="0">
    <w:p w:rsidR="008B2CF0" w:rsidRDefault="008B2CF0"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Default="00DD6746" w:rsidP="00DD6746">
    <w:pPr>
      <w:ind w:left="-567" w:right="-574"/>
    </w:pPr>
    <w:r w:rsidRPr="00671E41">
      <w:t>Carrete</w:t>
    </w:r>
    <w:r>
      <w:t>r</w:t>
    </w:r>
    <w:r w:rsidRPr="00671E41">
      <w:t>a Tlalnepantla Cuautitlán Km. 16</w:t>
    </w:r>
    <w:r w:rsidRPr="00546BF0">
      <w:t xml:space="preserve"> </w:t>
    </w:r>
    <w:r w:rsidRPr="00671E41">
      <w:t>no. 76</w:t>
    </w:r>
    <w:r w:rsidR="00687B08" w:rsidRPr="00DD6746">
      <w:rPr>
        <w:rFonts w:ascii="Calibri Light" w:hAnsi="Calibri Light"/>
        <w:noProof/>
        <w:lang w:val="es-MX"/>
      </w:rPr>
      <mc:AlternateContent>
        <mc:Choice Requires="wps">
          <w:drawing>
            <wp:anchor distT="0" distB="0" distL="114300" distR="114300" simplePos="0" relativeHeight="251658752" behindDoc="0" locked="0" layoutInCell="1" allowOverlap="1">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932CA8" w:rsidRPr="00932CA8">
                            <w:rPr>
                              <w:b/>
                              <w:bCs/>
                              <w:noProof/>
                              <w:color w:val="FFFFFF"/>
                              <w:sz w:val="32"/>
                              <w:szCs w:val="32"/>
                            </w:rPr>
                            <w:t>3</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" fillcolor="#40618b" stroked="f">
              <v:textbo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932CA8" w:rsidRPr="00932CA8">
                      <w:rPr>
                        <w:b/>
                        <w:bCs/>
                        <w:noProof/>
                        <w:color w:val="FFFFFF"/>
                        <w:sz w:val="32"/>
                        <w:szCs w:val="32"/>
                      </w:rPr>
                      <w:t>3</w:t>
                    </w:r>
                    <w:r w:rsidRPr="00DD6746">
                      <w:rPr>
                        <w:b/>
                        <w:bCs/>
                        <w:color w:val="FFFFFF"/>
                        <w:sz w:val="32"/>
                        <w:szCs w:val="32"/>
                      </w:rPr>
                      <w:fldChar w:fldCharType="end"/>
                    </w:r>
                  </w:p>
                </w:txbxContent>
              </v:textbox>
              <w10:wrap anchorx="page" anchory="page"/>
            </v:oval>
          </w:pict>
        </mc:Fallback>
      </mc:AlternateContent>
    </w:r>
    <w:r>
      <w:tab/>
      <w:t xml:space="preserve">   </w:t>
    </w:r>
    <w:r>
      <w:tab/>
    </w:r>
    <w:r>
      <w:tab/>
    </w:r>
    <w:r>
      <w:tab/>
      <w:t xml:space="preserve">                 </w:t>
    </w:r>
    <w:r>
      <w:rPr>
        <w:rFonts w:cs="Arial"/>
      </w:rPr>
      <w:t xml:space="preserve">Tel. </w:t>
    </w:r>
    <w:r w:rsidRPr="00671E41">
      <w:rPr>
        <w:rFonts w:cs="Arial"/>
      </w:rPr>
      <w:t>01 55 5264 5237</w:t>
    </w:r>
    <w:r>
      <w:t xml:space="preserve">     </w:t>
    </w:r>
    <w:r w:rsidRPr="003B1AD4">
      <w:t>www.entornocit.co</w:t>
    </w:r>
    <w:r>
      <w:t>m</w:t>
    </w:r>
    <w:r w:rsidRPr="003B1AD4">
      <w:t xml:space="preserve">  </w:t>
    </w:r>
  </w:p>
  <w:p w:rsidR="00DD6746" w:rsidRPr="00DD6746" w:rsidRDefault="00DD6746" w:rsidP="00DD6746">
    <w:pPr>
      <w:ind w:left="-567" w:right="-574"/>
      <w:rPr>
        <w:rFonts w:ascii="Calibri Light" w:hAnsi="Calibri Light"/>
      </w:rPr>
    </w:pPr>
    <w:r>
      <w:t>L</w:t>
    </w:r>
    <w:r w:rsidRPr="00671E41">
      <w:t>a Concepción, 54900, Tultitlán México</w:t>
    </w:r>
    <w:r>
      <w:tab/>
    </w:r>
    <w:r>
      <w:tab/>
    </w:r>
    <w:r>
      <w:tab/>
    </w:r>
    <w:r>
      <w:tab/>
    </w:r>
    <w:r>
      <w:tab/>
    </w:r>
    <w:r>
      <w:tab/>
    </w:r>
    <w:r>
      <w:tab/>
    </w:r>
    <w:r>
      <w:tab/>
      <w:t xml:space="preserve"> </w:t>
    </w:r>
    <w:r w:rsidRPr="003B1AD4">
      <w:t>email entornocit@gmail.com</w:t>
    </w:r>
  </w:p>
  <w:p w:rsidR="0096355B" w:rsidRDefault="00DD6746"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CF0" w:rsidRDefault="008B2CF0" w:rsidP="0096355B">
      <w:r>
        <w:separator/>
      </w:r>
    </w:p>
  </w:footnote>
  <w:footnote w:type="continuationSeparator" w:id="0">
    <w:p w:rsidR="008B2CF0" w:rsidRDefault="008B2CF0"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Pr="00016AA2" w:rsidRDefault="00932CA8" w:rsidP="00DD6746">
    <w:pPr>
      <w:pStyle w:val="Encabezado"/>
      <w:tabs>
        <w:tab w:val="clear" w:pos="4419"/>
        <w:tab w:val="clear" w:pos="8838"/>
      </w:tabs>
      <w:ind w:left="142"/>
      <w:jc w:val="center"/>
      <w:rPr>
        <w:rFonts w:eastAsia="Adobe Ming Std L" w:cs="Arial"/>
        <w:sz w:val="40"/>
        <w:szCs w:val="40"/>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D6746">
      <w:tab/>
    </w:r>
    <w:r w:rsidR="00687B08">
      <w:rPr>
        <w:noProof/>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2"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746" w:rsidRPr="003B1AD4">
      <w:rPr>
        <w:rFonts w:ascii="Segoe UI" w:hAnsi="Segoe UI" w:cs="Segoe UI"/>
        <w:color w:val="212121"/>
        <w:sz w:val="23"/>
        <w:szCs w:val="23"/>
        <w:shd w:val="clear" w:color="auto" w:fill="FFFFFF"/>
      </w:rPr>
      <w:t xml:space="preserve"> </w:t>
    </w:r>
    <w:r w:rsidR="00DD6746" w:rsidRPr="00016AA2">
      <w:rPr>
        <w:rFonts w:eastAsia="Adobe Ming Std L" w:cs="Arial"/>
        <w:noProof/>
        <w:sz w:val="40"/>
        <w:szCs w:val="40"/>
      </w:rPr>
      <w:t xml:space="preserve">Entorno CIT Tour Operador </w:t>
    </w:r>
    <w:r w:rsidR="00DD6746">
      <w:rPr>
        <w:rFonts w:eastAsia="Adobe Ming Std L" w:cs="Arial"/>
        <w:noProof/>
        <w:sz w:val="40"/>
        <w:szCs w:val="40"/>
      </w:rPr>
      <w:t>y</w:t>
    </w:r>
    <w:r w:rsidR="00DD6746" w:rsidRPr="00016AA2">
      <w:rPr>
        <w:rFonts w:eastAsia="Adobe Ming Std L" w:cs="Arial"/>
        <w:noProof/>
        <w:sz w:val="40"/>
        <w:szCs w:val="40"/>
      </w:rPr>
      <w:t xml:space="preserve"> Receptivo</w:t>
    </w:r>
  </w:p>
  <w:p w:rsidR="0096355B" w:rsidRDefault="0096355B"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F6"/>
    <w:multiLevelType w:val="hybridMultilevel"/>
    <w:tmpl w:val="3848A80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 w15:restartNumberingAfterBreak="0">
    <w:nsid w:val="07196B08"/>
    <w:multiLevelType w:val="hybridMultilevel"/>
    <w:tmpl w:val="D770A2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242B2"/>
    <w:multiLevelType w:val="hybridMultilevel"/>
    <w:tmpl w:val="D2B88DB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839E9"/>
    <w:multiLevelType w:val="hybridMultilevel"/>
    <w:tmpl w:val="A9AE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C280F"/>
    <w:multiLevelType w:val="hybridMultilevel"/>
    <w:tmpl w:val="E44CC4C8"/>
    <w:lvl w:ilvl="0" w:tplc="80EC73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7" w15:restartNumberingAfterBreak="0">
    <w:nsid w:val="1C70271E"/>
    <w:multiLevelType w:val="hybridMultilevel"/>
    <w:tmpl w:val="CA26C3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3946BF"/>
    <w:multiLevelType w:val="hybridMultilevel"/>
    <w:tmpl w:val="8DC444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742D36"/>
    <w:multiLevelType w:val="hybridMultilevel"/>
    <w:tmpl w:val="9B5A6FBE"/>
    <w:lvl w:ilvl="0" w:tplc="78B654A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CC1E5C"/>
    <w:multiLevelType w:val="hybridMultilevel"/>
    <w:tmpl w:val="EF8EB290"/>
    <w:lvl w:ilvl="0" w:tplc="080A000B">
      <w:start w:val="1"/>
      <w:numFmt w:val="bullet"/>
      <w:lvlText w:val=""/>
      <w:lvlJc w:val="left"/>
      <w:pPr>
        <w:ind w:left="1434" w:hanging="360"/>
      </w:pPr>
      <w:rPr>
        <w:rFonts w:ascii="Wingdings" w:hAnsi="Wingdings"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2" w15:restartNumberingAfterBreak="0">
    <w:nsid w:val="3B4F7D7B"/>
    <w:multiLevelType w:val="hybridMultilevel"/>
    <w:tmpl w:val="4D9E2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25724F"/>
    <w:multiLevelType w:val="hybridMultilevel"/>
    <w:tmpl w:val="37ECB9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B1253A"/>
    <w:multiLevelType w:val="hybridMultilevel"/>
    <w:tmpl w:val="BC7692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1B618D"/>
    <w:multiLevelType w:val="hybridMultilevel"/>
    <w:tmpl w:val="48008F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F86AFC"/>
    <w:multiLevelType w:val="hybridMultilevel"/>
    <w:tmpl w:val="380ED4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EE390A"/>
    <w:multiLevelType w:val="hybridMultilevel"/>
    <w:tmpl w:val="2E12CE66"/>
    <w:lvl w:ilvl="0" w:tplc="080A0001">
      <w:start w:val="1"/>
      <w:numFmt w:val="bullet"/>
      <w:lvlText w:val=""/>
      <w:lvlJc w:val="left"/>
      <w:pPr>
        <w:ind w:left="720" w:hanging="360"/>
      </w:pPr>
      <w:rPr>
        <w:rFonts w:ascii="Symbol" w:hAnsi="Symbol" w:hint="default"/>
      </w:rPr>
    </w:lvl>
    <w:lvl w:ilvl="1" w:tplc="DD78D7D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0B6AEC"/>
    <w:multiLevelType w:val="hybridMultilevel"/>
    <w:tmpl w:val="68FA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74743F"/>
    <w:multiLevelType w:val="hybridMultilevel"/>
    <w:tmpl w:val="EAD6C26A"/>
    <w:lvl w:ilvl="0" w:tplc="08FC23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624C9D"/>
    <w:multiLevelType w:val="hybridMultilevel"/>
    <w:tmpl w:val="B41641BC"/>
    <w:lvl w:ilvl="0" w:tplc="378EA0A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5A6859"/>
    <w:multiLevelType w:val="hybridMultilevel"/>
    <w:tmpl w:val="CBB201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EB7297"/>
    <w:multiLevelType w:val="hybridMultilevel"/>
    <w:tmpl w:val="B69631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E9E14E4"/>
    <w:multiLevelType w:val="hybridMultilevel"/>
    <w:tmpl w:val="2EBC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883297"/>
    <w:multiLevelType w:val="hybridMultilevel"/>
    <w:tmpl w:val="25D8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775E85"/>
    <w:multiLevelType w:val="hybridMultilevel"/>
    <w:tmpl w:val="C602ED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F151BE"/>
    <w:multiLevelType w:val="hybridMultilevel"/>
    <w:tmpl w:val="A1DC09DA"/>
    <w:lvl w:ilvl="0" w:tplc="7E90F988">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9" w15:restartNumberingAfterBreak="0">
    <w:nsid w:val="65733AB2"/>
    <w:multiLevelType w:val="hybridMultilevel"/>
    <w:tmpl w:val="5A888A2E"/>
    <w:lvl w:ilvl="0" w:tplc="080A000D">
      <w:start w:val="1"/>
      <w:numFmt w:val="bullet"/>
      <w:lvlText w:val=""/>
      <w:lvlJc w:val="left"/>
      <w:pPr>
        <w:ind w:left="720" w:hanging="360"/>
      </w:pPr>
      <w:rPr>
        <w:rFonts w:ascii="Wingdings" w:hAnsi="Wingdings" w:hint="default"/>
      </w:rPr>
    </w:lvl>
    <w:lvl w:ilvl="1" w:tplc="96244E0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4F2F2B"/>
    <w:multiLevelType w:val="hybridMultilevel"/>
    <w:tmpl w:val="8E40BF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FD5A07"/>
    <w:multiLevelType w:val="hybridMultilevel"/>
    <w:tmpl w:val="03BE0D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C162C0"/>
    <w:multiLevelType w:val="hybridMultilevel"/>
    <w:tmpl w:val="3378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7345E"/>
    <w:multiLevelType w:val="hybridMultilevel"/>
    <w:tmpl w:val="8E0855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4"/>
  </w:num>
  <w:num w:numId="4">
    <w:abstractNumId w:val="19"/>
  </w:num>
  <w:num w:numId="5">
    <w:abstractNumId w:val="18"/>
  </w:num>
  <w:num w:numId="6">
    <w:abstractNumId w:val="4"/>
  </w:num>
  <w:num w:numId="7">
    <w:abstractNumId w:val="29"/>
  </w:num>
  <w:num w:numId="8">
    <w:abstractNumId w:val="12"/>
  </w:num>
  <w:num w:numId="9">
    <w:abstractNumId w:val="2"/>
  </w:num>
  <w:num w:numId="10">
    <w:abstractNumId w:val="25"/>
  </w:num>
  <w:num w:numId="11">
    <w:abstractNumId w:val="3"/>
  </w:num>
  <w:num w:numId="12">
    <w:abstractNumId w:val="21"/>
  </w:num>
  <w:num w:numId="13">
    <w:abstractNumId w:val="24"/>
  </w:num>
  <w:num w:numId="14">
    <w:abstractNumId w:val="27"/>
  </w:num>
  <w:num w:numId="15">
    <w:abstractNumId w:val="22"/>
  </w:num>
  <w:num w:numId="16">
    <w:abstractNumId w:val="14"/>
  </w:num>
  <w:num w:numId="17">
    <w:abstractNumId w:val="10"/>
  </w:num>
  <w:num w:numId="18">
    <w:abstractNumId w:val="20"/>
  </w:num>
  <w:num w:numId="19">
    <w:abstractNumId w:val="28"/>
  </w:num>
  <w:num w:numId="20">
    <w:abstractNumId w:val="13"/>
  </w:num>
  <w:num w:numId="21">
    <w:abstractNumId w:val="26"/>
  </w:num>
  <w:num w:numId="22">
    <w:abstractNumId w:val="5"/>
  </w:num>
  <w:num w:numId="23">
    <w:abstractNumId w:val="1"/>
  </w:num>
  <w:num w:numId="24">
    <w:abstractNumId w:val="30"/>
  </w:num>
  <w:num w:numId="25">
    <w:abstractNumId w:val="0"/>
  </w:num>
  <w:num w:numId="26">
    <w:abstractNumId w:val="17"/>
  </w:num>
  <w:num w:numId="27">
    <w:abstractNumId w:val="7"/>
  </w:num>
  <w:num w:numId="28">
    <w:abstractNumId w:val="33"/>
  </w:num>
  <w:num w:numId="29">
    <w:abstractNumId w:val="15"/>
  </w:num>
  <w:num w:numId="30">
    <w:abstractNumId w:val="31"/>
  </w:num>
  <w:num w:numId="31">
    <w:abstractNumId w:val="11"/>
  </w:num>
  <w:num w:numId="32">
    <w:abstractNumId w:val="32"/>
  </w:num>
  <w:num w:numId="33">
    <w:abstractNumId w:val="23"/>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02D46"/>
    <w:rsid w:val="0002106A"/>
    <w:rsid w:val="00024B0E"/>
    <w:rsid w:val="00025CC2"/>
    <w:rsid w:val="00030749"/>
    <w:rsid w:val="00030AD9"/>
    <w:rsid w:val="00031ED3"/>
    <w:rsid w:val="00042053"/>
    <w:rsid w:val="00063613"/>
    <w:rsid w:val="0007346E"/>
    <w:rsid w:val="00080B1D"/>
    <w:rsid w:val="00083EB0"/>
    <w:rsid w:val="0009542A"/>
    <w:rsid w:val="000A28DB"/>
    <w:rsid w:val="000A6FE4"/>
    <w:rsid w:val="000C0223"/>
    <w:rsid w:val="000C15D8"/>
    <w:rsid w:val="000C21BE"/>
    <w:rsid w:val="000C2486"/>
    <w:rsid w:val="000C4E14"/>
    <w:rsid w:val="000D0A42"/>
    <w:rsid w:val="000D6C2F"/>
    <w:rsid w:val="000E06DE"/>
    <w:rsid w:val="000E29B5"/>
    <w:rsid w:val="000E5D88"/>
    <w:rsid w:val="000F1F9A"/>
    <w:rsid w:val="000F62BC"/>
    <w:rsid w:val="00106543"/>
    <w:rsid w:val="00111A58"/>
    <w:rsid w:val="00115698"/>
    <w:rsid w:val="00116959"/>
    <w:rsid w:val="00124E0D"/>
    <w:rsid w:val="001343CD"/>
    <w:rsid w:val="0014087E"/>
    <w:rsid w:val="00140F54"/>
    <w:rsid w:val="00142EC3"/>
    <w:rsid w:val="00150A7E"/>
    <w:rsid w:val="00152EAC"/>
    <w:rsid w:val="0015382E"/>
    <w:rsid w:val="001543F9"/>
    <w:rsid w:val="00161488"/>
    <w:rsid w:val="0016235A"/>
    <w:rsid w:val="00167296"/>
    <w:rsid w:val="0017039E"/>
    <w:rsid w:val="001761A2"/>
    <w:rsid w:val="00186945"/>
    <w:rsid w:val="001961E2"/>
    <w:rsid w:val="00197DF2"/>
    <w:rsid w:val="001A365E"/>
    <w:rsid w:val="001A59E9"/>
    <w:rsid w:val="001B2786"/>
    <w:rsid w:val="001C1F94"/>
    <w:rsid w:val="001C2A85"/>
    <w:rsid w:val="001C5C5A"/>
    <w:rsid w:val="001D0337"/>
    <w:rsid w:val="001E0271"/>
    <w:rsid w:val="001E19DD"/>
    <w:rsid w:val="001E7548"/>
    <w:rsid w:val="001F53C3"/>
    <w:rsid w:val="001F6137"/>
    <w:rsid w:val="001F6618"/>
    <w:rsid w:val="00210D3F"/>
    <w:rsid w:val="00212AB0"/>
    <w:rsid w:val="002158D2"/>
    <w:rsid w:val="0023611B"/>
    <w:rsid w:val="0024415A"/>
    <w:rsid w:val="00244F9D"/>
    <w:rsid w:val="00245640"/>
    <w:rsid w:val="00246BF2"/>
    <w:rsid w:val="00247AB3"/>
    <w:rsid w:val="002612F8"/>
    <w:rsid w:val="0026665F"/>
    <w:rsid w:val="002731B0"/>
    <w:rsid w:val="0027755F"/>
    <w:rsid w:val="0027768D"/>
    <w:rsid w:val="00277DFD"/>
    <w:rsid w:val="002833A0"/>
    <w:rsid w:val="0028541B"/>
    <w:rsid w:val="002A13C0"/>
    <w:rsid w:val="002A1B64"/>
    <w:rsid w:val="002B08F4"/>
    <w:rsid w:val="002B2D6B"/>
    <w:rsid w:val="002C71A6"/>
    <w:rsid w:val="002D13BC"/>
    <w:rsid w:val="002E37AA"/>
    <w:rsid w:val="002F0762"/>
    <w:rsid w:val="002F1D71"/>
    <w:rsid w:val="00301B85"/>
    <w:rsid w:val="00314831"/>
    <w:rsid w:val="003149AE"/>
    <w:rsid w:val="00315B50"/>
    <w:rsid w:val="00316A63"/>
    <w:rsid w:val="003219B2"/>
    <w:rsid w:val="003242C7"/>
    <w:rsid w:val="00324F93"/>
    <w:rsid w:val="00325C77"/>
    <w:rsid w:val="003330C0"/>
    <w:rsid w:val="0034248A"/>
    <w:rsid w:val="00361DD7"/>
    <w:rsid w:val="00362A98"/>
    <w:rsid w:val="00364F1C"/>
    <w:rsid w:val="00364FA2"/>
    <w:rsid w:val="0037059A"/>
    <w:rsid w:val="00372D1C"/>
    <w:rsid w:val="003758C0"/>
    <w:rsid w:val="00390345"/>
    <w:rsid w:val="003920AB"/>
    <w:rsid w:val="003940DC"/>
    <w:rsid w:val="003955FF"/>
    <w:rsid w:val="003A0FBC"/>
    <w:rsid w:val="003A472D"/>
    <w:rsid w:val="003A48B4"/>
    <w:rsid w:val="003C1518"/>
    <w:rsid w:val="003D722E"/>
    <w:rsid w:val="003E0ECD"/>
    <w:rsid w:val="003E1338"/>
    <w:rsid w:val="003E4A8D"/>
    <w:rsid w:val="003F00BF"/>
    <w:rsid w:val="003F69AA"/>
    <w:rsid w:val="004002B9"/>
    <w:rsid w:val="00401E1A"/>
    <w:rsid w:val="00404FC4"/>
    <w:rsid w:val="00405741"/>
    <w:rsid w:val="00415312"/>
    <w:rsid w:val="00420BA3"/>
    <w:rsid w:val="00421E6E"/>
    <w:rsid w:val="004224F8"/>
    <w:rsid w:val="0043046D"/>
    <w:rsid w:val="0044503D"/>
    <w:rsid w:val="004554A4"/>
    <w:rsid w:val="00455D22"/>
    <w:rsid w:val="0045604C"/>
    <w:rsid w:val="00473F27"/>
    <w:rsid w:val="0048729D"/>
    <w:rsid w:val="004A0BEE"/>
    <w:rsid w:val="004A26F3"/>
    <w:rsid w:val="004A7025"/>
    <w:rsid w:val="004A7A4A"/>
    <w:rsid w:val="004A7B69"/>
    <w:rsid w:val="004C6641"/>
    <w:rsid w:val="004C6BFA"/>
    <w:rsid w:val="004C6F79"/>
    <w:rsid w:val="004C7C17"/>
    <w:rsid w:val="004D0E5E"/>
    <w:rsid w:val="004D4F05"/>
    <w:rsid w:val="004D7EF9"/>
    <w:rsid w:val="004E3AE0"/>
    <w:rsid w:val="004F280F"/>
    <w:rsid w:val="004F4B91"/>
    <w:rsid w:val="0050796E"/>
    <w:rsid w:val="00512945"/>
    <w:rsid w:val="005237D9"/>
    <w:rsid w:val="005337AC"/>
    <w:rsid w:val="0053651A"/>
    <w:rsid w:val="0053684A"/>
    <w:rsid w:val="00541E04"/>
    <w:rsid w:val="00545CD4"/>
    <w:rsid w:val="00546E81"/>
    <w:rsid w:val="00550A09"/>
    <w:rsid w:val="005544E7"/>
    <w:rsid w:val="0056180C"/>
    <w:rsid w:val="00571D57"/>
    <w:rsid w:val="00572D7E"/>
    <w:rsid w:val="0057380E"/>
    <w:rsid w:val="005824CF"/>
    <w:rsid w:val="00590343"/>
    <w:rsid w:val="005926CE"/>
    <w:rsid w:val="00594606"/>
    <w:rsid w:val="00594FF9"/>
    <w:rsid w:val="0059502C"/>
    <w:rsid w:val="00595F67"/>
    <w:rsid w:val="00596EE6"/>
    <w:rsid w:val="005A1799"/>
    <w:rsid w:val="005A5A2C"/>
    <w:rsid w:val="005A6B0A"/>
    <w:rsid w:val="005B1E32"/>
    <w:rsid w:val="005C101F"/>
    <w:rsid w:val="005C20F1"/>
    <w:rsid w:val="005C46F3"/>
    <w:rsid w:val="005D3AD9"/>
    <w:rsid w:val="005D3C8E"/>
    <w:rsid w:val="005E1624"/>
    <w:rsid w:val="005E5CE2"/>
    <w:rsid w:val="005F0B66"/>
    <w:rsid w:val="005F1625"/>
    <w:rsid w:val="005F31B4"/>
    <w:rsid w:val="005F766F"/>
    <w:rsid w:val="005F7E9E"/>
    <w:rsid w:val="00601C8D"/>
    <w:rsid w:val="0060427B"/>
    <w:rsid w:val="00606FE5"/>
    <w:rsid w:val="00613AC4"/>
    <w:rsid w:val="00613F2F"/>
    <w:rsid w:val="00615D10"/>
    <w:rsid w:val="00623793"/>
    <w:rsid w:val="0063286F"/>
    <w:rsid w:val="00635269"/>
    <w:rsid w:val="00635A9F"/>
    <w:rsid w:val="00640228"/>
    <w:rsid w:val="0066631B"/>
    <w:rsid w:val="006712F1"/>
    <w:rsid w:val="00675612"/>
    <w:rsid w:val="00681864"/>
    <w:rsid w:val="0068459E"/>
    <w:rsid w:val="00687B08"/>
    <w:rsid w:val="00694AE9"/>
    <w:rsid w:val="006A73E3"/>
    <w:rsid w:val="006A7CB9"/>
    <w:rsid w:val="006B01D5"/>
    <w:rsid w:val="006B2D2C"/>
    <w:rsid w:val="006B46F1"/>
    <w:rsid w:val="006B646F"/>
    <w:rsid w:val="006C0E79"/>
    <w:rsid w:val="006C2FF0"/>
    <w:rsid w:val="006D5583"/>
    <w:rsid w:val="006E0437"/>
    <w:rsid w:val="006F5C45"/>
    <w:rsid w:val="006F6122"/>
    <w:rsid w:val="00703176"/>
    <w:rsid w:val="00703C26"/>
    <w:rsid w:val="007041ED"/>
    <w:rsid w:val="0070423B"/>
    <w:rsid w:val="00721F0F"/>
    <w:rsid w:val="007427CB"/>
    <w:rsid w:val="00757CCB"/>
    <w:rsid w:val="00765BE8"/>
    <w:rsid w:val="00775AB9"/>
    <w:rsid w:val="00783F2B"/>
    <w:rsid w:val="00795072"/>
    <w:rsid w:val="007950A1"/>
    <w:rsid w:val="007A2BD2"/>
    <w:rsid w:val="007A768F"/>
    <w:rsid w:val="007B1670"/>
    <w:rsid w:val="007B4186"/>
    <w:rsid w:val="007C2407"/>
    <w:rsid w:val="007C3E5D"/>
    <w:rsid w:val="007C6D82"/>
    <w:rsid w:val="007E1509"/>
    <w:rsid w:val="007F355E"/>
    <w:rsid w:val="007F6888"/>
    <w:rsid w:val="00803B8A"/>
    <w:rsid w:val="00805429"/>
    <w:rsid w:val="00810495"/>
    <w:rsid w:val="008134EA"/>
    <w:rsid w:val="00814B7B"/>
    <w:rsid w:val="00823052"/>
    <w:rsid w:val="00824BF3"/>
    <w:rsid w:val="0082524A"/>
    <w:rsid w:val="00834365"/>
    <w:rsid w:val="00834B6F"/>
    <w:rsid w:val="008357C1"/>
    <w:rsid w:val="00840DBE"/>
    <w:rsid w:val="00861DE2"/>
    <w:rsid w:val="00871EAE"/>
    <w:rsid w:val="00887E0B"/>
    <w:rsid w:val="00894338"/>
    <w:rsid w:val="00895D1D"/>
    <w:rsid w:val="00896E0C"/>
    <w:rsid w:val="008A4A0B"/>
    <w:rsid w:val="008A6A6F"/>
    <w:rsid w:val="008A6B13"/>
    <w:rsid w:val="008B0A68"/>
    <w:rsid w:val="008B2CF0"/>
    <w:rsid w:val="008C23DD"/>
    <w:rsid w:val="008E2523"/>
    <w:rsid w:val="008E2563"/>
    <w:rsid w:val="00907063"/>
    <w:rsid w:val="0092570C"/>
    <w:rsid w:val="009318F0"/>
    <w:rsid w:val="00932CA8"/>
    <w:rsid w:val="009373C5"/>
    <w:rsid w:val="0094566E"/>
    <w:rsid w:val="00952798"/>
    <w:rsid w:val="0095376E"/>
    <w:rsid w:val="00961A3A"/>
    <w:rsid w:val="0096355B"/>
    <w:rsid w:val="00963DA8"/>
    <w:rsid w:val="00981349"/>
    <w:rsid w:val="00983028"/>
    <w:rsid w:val="0098350B"/>
    <w:rsid w:val="00983F76"/>
    <w:rsid w:val="0098485A"/>
    <w:rsid w:val="00986A12"/>
    <w:rsid w:val="0099453F"/>
    <w:rsid w:val="0099721E"/>
    <w:rsid w:val="009A0256"/>
    <w:rsid w:val="009A734B"/>
    <w:rsid w:val="009B2484"/>
    <w:rsid w:val="009B3269"/>
    <w:rsid w:val="009B4CBD"/>
    <w:rsid w:val="009B536A"/>
    <w:rsid w:val="009C3C09"/>
    <w:rsid w:val="009C4510"/>
    <w:rsid w:val="009C73F5"/>
    <w:rsid w:val="009E200E"/>
    <w:rsid w:val="009F684D"/>
    <w:rsid w:val="00A000B4"/>
    <w:rsid w:val="00A03F52"/>
    <w:rsid w:val="00A107E8"/>
    <w:rsid w:val="00A1575D"/>
    <w:rsid w:val="00A216DA"/>
    <w:rsid w:val="00A21799"/>
    <w:rsid w:val="00A32217"/>
    <w:rsid w:val="00A34887"/>
    <w:rsid w:val="00A36F12"/>
    <w:rsid w:val="00A40B84"/>
    <w:rsid w:val="00A43FA3"/>
    <w:rsid w:val="00A4474E"/>
    <w:rsid w:val="00A56C1E"/>
    <w:rsid w:val="00A62276"/>
    <w:rsid w:val="00A632E7"/>
    <w:rsid w:val="00A64025"/>
    <w:rsid w:val="00A710BA"/>
    <w:rsid w:val="00A7241C"/>
    <w:rsid w:val="00A82514"/>
    <w:rsid w:val="00A848F7"/>
    <w:rsid w:val="00A92814"/>
    <w:rsid w:val="00AB1759"/>
    <w:rsid w:val="00AB2502"/>
    <w:rsid w:val="00AC2FA6"/>
    <w:rsid w:val="00AC2FBB"/>
    <w:rsid w:val="00AD0CA7"/>
    <w:rsid w:val="00AD252F"/>
    <w:rsid w:val="00AD3FCC"/>
    <w:rsid w:val="00AD7528"/>
    <w:rsid w:val="00AE12C3"/>
    <w:rsid w:val="00AE79A5"/>
    <w:rsid w:val="00AF15F1"/>
    <w:rsid w:val="00AF3CD9"/>
    <w:rsid w:val="00AF4129"/>
    <w:rsid w:val="00AF7B77"/>
    <w:rsid w:val="00B048D4"/>
    <w:rsid w:val="00B122AE"/>
    <w:rsid w:val="00B12E29"/>
    <w:rsid w:val="00B16AC6"/>
    <w:rsid w:val="00B26F38"/>
    <w:rsid w:val="00B3129B"/>
    <w:rsid w:val="00B34CEB"/>
    <w:rsid w:val="00B35C6B"/>
    <w:rsid w:val="00B43A7D"/>
    <w:rsid w:val="00B44278"/>
    <w:rsid w:val="00B51E7A"/>
    <w:rsid w:val="00B65CF3"/>
    <w:rsid w:val="00B84CAB"/>
    <w:rsid w:val="00B920EF"/>
    <w:rsid w:val="00B96D39"/>
    <w:rsid w:val="00BA3E74"/>
    <w:rsid w:val="00BA657A"/>
    <w:rsid w:val="00BB72F7"/>
    <w:rsid w:val="00BE7CD5"/>
    <w:rsid w:val="00BF2713"/>
    <w:rsid w:val="00BF3331"/>
    <w:rsid w:val="00C02FAA"/>
    <w:rsid w:val="00C06A52"/>
    <w:rsid w:val="00C06DA6"/>
    <w:rsid w:val="00C11FF5"/>
    <w:rsid w:val="00C125E9"/>
    <w:rsid w:val="00C1394D"/>
    <w:rsid w:val="00C143DD"/>
    <w:rsid w:val="00C2221B"/>
    <w:rsid w:val="00C34DCB"/>
    <w:rsid w:val="00C35E4A"/>
    <w:rsid w:val="00C51477"/>
    <w:rsid w:val="00C51ECA"/>
    <w:rsid w:val="00C53243"/>
    <w:rsid w:val="00C54007"/>
    <w:rsid w:val="00C5458B"/>
    <w:rsid w:val="00C5561B"/>
    <w:rsid w:val="00C6456C"/>
    <w:rsid w:val="00C8175C"/>
    <w:rsid w:val="00C87100"/>
    <w:rsid w:val="00C90678"/>
    <w:rsid w:val="00CB5764"/>
    <w:rsid w:val="00CB7CE8"/>
    <w:rsid w:val="00CC077B"/>
    <w:rsid w:val="00CC50FD"/>
    <w:rsid w:val="00CC65B0"/>
    <w:rsid w:val="00CD0DF8"/>
    <w:rsid w:val="00CD5824"/>
    <w:rsid w:val="00CF0C71"/>
    <w:rsid w:val="00CF7828"/>
    <w:rsid w:val="00D12887"/>
    <w:rsid w:val="00D14159"/>
    <w:rsid w:val="00D351D6"/>
    <w:rsid w:val="00D37475"/>
    <w:rsid w:val="00D426B4"/>
    <w:rsid w:val="00D440F6"/>
    <w:rsid w:val="00D502A9"/>
    <w:rsid w:val="00D5163B"/>
    <w:rsid w:val="00D5617E"/>
    <w:rsid w:val="00D56D88"/>
    <w:rsid w:val="00D627E8"/>
    <w:rsid w:val="00D75BED"/>
    <w:rsid w:val="00D86168"/>
    <w:rsid w:val="00D87D11"/>
    <w:rsid w:val="00D90CEA"/>
    <w:rsid w:val="00D964D4"/>
    <w:rsid w:val="00D97B16"/>
    <w:rsid w:val="00DA31B8"/>
    <w:rsid w:val="00DB1269"/>
    <w:rsid w:val="00DB464E"/>
    <w:rsid w:val="00DB7A93"/>
    <w:rsid w:val="00DC67D8"/>
    <w:rsid w:val="00DC6F9A"/>
    <w:rsid w:val="00DC7B7B"/>
    <w:rsid w:val="00DD01DE"/>
    <w:rsid w:val="00DD1402"/>
    <w:rsid w:val="00DD6746"/>
    <w:rsid w:val="00E005E0"/>
    <w:rsid w:val="00E02AE4"/>
    <w:rsid w:val="00E02E44"/>
    <w:rsid w:val="00E173E3"/>
    <w:rsid w:val="00E36484"/>
    <w:rsid w:val="00E44221"/>
    <w:rsid w:val="00E47F3D"/>
    <w:rsid w:val="00E57D6F"/>
    <w:rsid w:val="00E62B07"/>
    <w:rsid w:val="00E83AAC"/>
    <w:rsid w:val="00E8654E"/>
    <w:rsid w:val="00E907AE"/>
    <w:rsid w:val="00EA1BA4"/>
    <w:rsid w:val="00EA5863"/>
    <w:rsid w:val="00EB3983"/>
    <w:rsid w:val="00EB7843"/>
    <w:rsid w:val="00ED26F4"/>
    <w:rsid w:val="00ED64F4"/>
    <w:rsid w:val="00EE5F53"/>
    <w:rsid w:val="00EE6FC1"/>
    <w:rsid w:val="00EF6618"/>
    <w:rsid w:val="00F42454"/>
    <w:rsid w:val="00F434DB"/>
    <w:rsid w:val="00F46862"/>
    <w:rsid w:val="00F47A36"/>
    <w:rsid w:val="00F52025"/>
    <w:rsid w:val="00F55428"/>
    <w:rsid w:val="00F5632E"/>
    <w:rsid w:val="00F574B5"/>
    <w:rsid w:val="00F577BF"/>
    <w:rsid w:val="00F7495C"/>
    <w:rsid w:val="00F82205"/>
    <w:rsid w:val="00F85A06"/>
    <w:rsid w:val="00F8608C"/>
    <w:rsid w:val="00FB2A35"/>
    <w:rsid w:val="00FB30C4"/>
    <w:rsid w:val="00FB4CDF"/>
    <w:rsid w:val="00FC1046"/>
    <w:rsid w:val="00FC2EC7"/>
    <w:rsid w:val="00FC5288"/>
    <w:rsid w:val="00FC6D0A"/>
    <w:rsid w:val="00FD007B"/>
    <w:rsid w:val="00FF0989"/>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F7A6E9B-5D2C-4AA7-8AE7-1353E89F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2A"/>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customStyle="1" w:styleId="Tabladecuadrcula4-nfasis11">
    <w:name w:val="Tabla de cuadrícula 4 - Énfasis 1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149AE"/>
    <w:rPr>
      <w:sz w:val="16"/>
      <w:szCs w:val="16"/>
    </w:rPr>
  </w:style>
  <w:style w:type="paragraph" w:styleId="Textocomentario">
    <w:name w:val="annotation text"/>
    <w:basedOn w:val="Normal"/>
    <w:link w:val="TextocomentarioCar"/>
    <w:uiPriority w:val="99"/>
    <w:semiHidden/>
    <w:unhideWhenUsed/>
    <w:rsid w:val="003149AE"/>
  </w:style>
  <w:style w:type="character" w:customStyle="1" w:styleId="TextocomentarioCar">
    <w:name w:val="Texto comentario Car"/>
    <w:basedOn w:val="Fuentedeprrafopredeter"/>
    <w:link w:val="Textocomentario"/>
    <w:uiPriority w:val="99"/>
    <w:semiHidden/>
    <w:rsid w:val="003149AE"/>
    <w:rPr>
      <w:rFonts w:ascii="Times New Roman" w:hAnsi="Times New Roman"/>
      <w:kern w:val="28"/>
      <w:lang w:val="es-ES"/>
    </w:rPr>
  </w:style>
  <w:style w:type="paragraph" w:styleId="Asuntodelcomentario">
    <w:name w:val="annotation subject"/>
    <w:basedOn w:val="Textocomentario"/>
    <w:next w:val="Textocomentario"/>
    <w:link w:val="AsuntodelcomentarioCar"/>
    <w:uiPriority w:val="99"/>
    <w:semiHidden/>
    <w:unhideWhenUsed/>
    <w:rsid w:val="003149AE"/>
    <w:rPr>
      <w:b/>
      <w:bCs/>
    </w:rPr>
  </w:style>
  <w:style w:type="character" w:customStyle="1" w:styleId="AsuntodelcomentarioCar">
    <w:name w:val="Asunto del comentario Car"/>
    <w:basedOn w:val="TextocomentarioCar"/>
    <w:link w:val="Asuntodelcomentario"/>
    <w:uiPriority w:val="99"/>
    <w:semiHidden/>
    <w:rsid w:val="003149AE"/>
    <w:rPr>
      <w:rFonts w:ascii="Times New Roman" w:hAnsi="Times New Roman"/>
      <w:b/>
      <w:bCs/>
      <w:kern w:val="28"/>
      <w:lang w:val="es-ES"/>
    </w:rPr>
  </w:style>
  <w:style w:type="character" w:styleId="nfasis">
    <w:name w:val="Emphasis"/>
    <w:qFormat/>
    <w:rsid w:val="00AD0CA7"/>
    <w:rPr>
      <w:rFonts w:cs="Times New Roman"/>
      <w:i/>
      <w:iCs/>
    </w:rPr>
  </w:style>
  <w:style w:type="table" w:customStyle="1" w:styleId="Tablaconcuadrcula1">
    <w:name w:val="Tabla con cuadrícula1"/>
    <w:basedOn w:val="Tablanormal"/>
    <w:next w:val="Tablaconcuadrcula"/>
    <w:uiPriority w:val="59"/>
    <w:rsid w:val="00FB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1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657730123">
      <w:bodyDiv w:val="1"/>
      <w:marLeft w:val="0"/>
      <w:marRight w:val="0"/>
      <w:marTop w:val="0"/>
      <w:marBottom w:val="0"/>
      <w:divBdr>
        <w:top w:val="none" w:sz="0" w:space="0" w:color="auto"/>
        <w:left w:val="none" w:sz="0" w:space="0" w:color="auto"/>
        <w:bottom w:val="none" w:sz="0" w:space="0" w:color="auto"/>
        <w:right w:val="none" w:sz="0" w:space="0" w:color="auto"/>
      </w:divBdr>
    </w:div>
    <w:div w:id="782576630">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801874930">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B12B-F891-45D9-92EE-8A5882FB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829</Words>
  <Characters>4240</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1047482</cp:lastModifiedBy>
  <cp:revision>4</cp:revision>
  <cp:lastPrinted>2011-06-18T00:26:00Z</cp:lastPrinted>
  <dcterms:created xsi:type="dcterms:W3CDTF">2019-08-14T03:45:00Z</dcterms:created>
  <dcterms:modified xsi:type="dcterms:W3CDTF">2020-05-13T19:25:00Z</dcterms:modified>
</cp:coreProperties>
</file>